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2992" w14:textId="05264A97" w:rsidR="00EC01A7" w:rsidRPr="00653A31" w:rsidRDefault="003149FC" w:rsidP="00EC01A7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Практично-л</w:t>
      </w:r>
      <w:r w:rsidR="00FF7EB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абораторна робота </w:t>
      </w:r>
      <w:r w:rsidR="003B227A">
        <w:rPr>
          <w:rFonts w:ascii="Times New Roman" w:hAnsi="Times New Roman" w:cs="Times New Roman"/>
          <w:b/>
          <w:sz w:val="32"/>
          <w:szCs w:val="32"/>
        </w:rPr>
        <w:t>№</w:t>
      </w:r>
      <w:r w:rsidR="00FF7EB0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14:paraId="78129D7A" w14:textId="43BDA0AD" w:rsidR="00EC01A7" w:rsidRPr="00FF7EB0" w:rsidRDefault="00EC01A7" w:rsidP="00B331CD">
      <w:pPr>
        <w:pStyle w:val="a8"/>
        <w:spacing w:after="0"/>
        <w:jc w:val="center"/>
        <w:rPr>
          <w:rFonts w:ascii="Times New Roman" w:hAnsi="Times New Roman" w:cs="Times New Roman"/>
          <w:b/>
          <w:lang w:val="uk-UA" w:eastAsia="ar-SA"/>
        </w:rPr>
      </w:pPr>
      <w:bookmarkStart w:id="0" w:name="_Hlk193968821"/>
      <w:r>
        <w:rPr>
          <w:rFonts w:ascii="Times New Roman" w:hAnsi="Times New Roman" w:cs="Times New Roman"/>
          <w:b/>
          <w:lang w:val="uk-UA" w:eastAsia="ar-SA"/>
        </w:rPr>
        <w:t>Багаторазові (багато</w:t>
      </w:r>
      <w:r w:rsidRPr="00FF7EB0">
        <w:rPr>
          <w:rFonts w:ascii="Times New Roman" w:hAnsi="Times New Roman" w:cs="Times New Roman"/>
          <w:b/>
          <w:lang w:val="uk-UA" w:eastAsia="ar-SA"/>
        </w:rPr>
        <w:t>кратн</w:t>
      </w:r>
      <w:r>
        <w:rPr>
          <w:rFonts w:ascii="Times New Roman" w:hAnsi="Times New Roman" w:cs="Times New Roman"/>
          <w:b/>
          <w:lang w:val="uk-UA" w:eastAsia="ar-SA"/>
        </w:rPr>
        <w:t>і)</w:t>
      </w:r>
      <w:r w:rsidRPr="00FF7EB0">
        <w:rPr>
          <w:rFonts w:ascii="Times New Roman" w:hAnsi="Times New Roman" w:cs="Times New Roman"/>
          <w:b/>
          <w:lang w:val="uk-UA" w:eastAsia="ar-SA"/>
        </w:rPr>
        <w:t xml:space="preserve"> </w:t>
      </w:r>
      <w:r w:rsidR="00ED5093" w:rsidRPr="00FF7EB0">
        <w:rPr>
          <w:rFonts w:ascii="Times New Roman" w:hAnsi="Times New Roman" w:cs="Times New Roman"/>
          <w:b/>
          <w:lang w:val="uk-UA" w:eastAsia="ar-SA"/>
        </w:rPr>
        <w:t xml:space="preserve">прямі </w:t>
      </w:r>
      <w:r>
        <w:rPr>
          <w:rFonts w:ascii="Times New Roman" w:hAnsi="Times New Roman" w:cs="Times New Roman"/>
          <w:b/>
          <w:lang w:val="uk-UA" w:eastAsia="ar-SA"/>
        </w:rPr>
        <w:t>в</w:t>
      </w:r>
      <w:r w:rsidRPr="00FF7EB0">
        <w:rPr>
          <w:rFonts w:ascii="Times New Roman" w:hAnsi="Times New Roman" w:cs="Times New Roman"/>
          <w:b/>
          <w:lang w:val="uk-UA"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 w:rsidRPr="00FF7EB0">
        <w:rPr>
          <w:rFonts w:ascii="Times New Roman" w:hAnsi="Times New Roman" w:cs="Times New Roman"/>
          <w:b/>
          <w:lang w:val="uk-UA" w:eastAsia="ar-SA"/>
        </w:rPr>
        <w:t>р</w:t>
      </w:r>
      <w:r>
        <w:rPr>
          <w:rFonts w:ascii="Times New Roman" w:hAnsi="Times New Roman" w:cs="Times New Roman"/>
          <w:b/>
          <w:lang w:val="uk-UA" w:eastAsia="ar-SA"/>
        </w:rPr>
        <w:t>ювання</w:t>
      </w:r>
    </w:p>
    <w:p w14:paraId="418EF52F" w14:textId="63E8B0AF" w:rsidR="00997F7C" w:rsidRDefault="004C6EE8" w:rsidP="00B331CD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Точкові та інтервальні оцінки дійсного значення ФВ</w:t>
      </w:r>
      <w:r w:rsidR="00997F7C">
        <w:rPr>
          <w:rFonts w:ascii="Times New Roman" w:hAnsi="Times New Roman" w:cs="Times New Roman"/>
          <w:b/>
          <w:lang w:val="uk-UA" w:eastAsia="ar-SA"/>
        </w:rPr>
        <w:t xml:space="preserve"> </w:t>
      </w:r>
    </w:p>
    <w:bookmarkEnd w:id="0"/>
    <w:p w14:paraId="2460DC53" w14:textId="77777777" w:rsidR="00E92F3D" w:rsidRDefault="00E92F3D" w:rsidP="00997F7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5567C544" w14:textId="77777777" w:rsidR="00EC01A7" w:rsidRPr="008800B4" w:rsidRDefault="008800B4" w:rsidP="000571D0">
      <w:pPr>
        <w:pStyle w:val="a8"/>
        <w:spacing w:after="0"/>
        <w:ind w:firstLine="426"/>
        <w:jc w:val="center"/>
        <w:rPr>
          <w:rFonts w:ascii="Times New Roman" w:hAnsi="Times New Roman" w:cs="Times New Roman"/>
          <w:lang w:eastAsia="ar-SA"/>
        </w:rPr>
      </w:pPr>
      <w:r w:rsidRPr="008800B4">
        <w:rPr>
          <w:rFonts w:ascii="Times New Roman" w:hAnsi="Times New Roman" w:cs="Times New Roman"/>
          <w:lang w:eastAsia="ar-SA"/>
        </w:rPr>
        <w:t>МЕТОДИКА РОЗРАХУНКУ</w:t>
      </w:r>
    </w:p>
    <w:p w14:paraId="0907939B" w14:textId="77777777" w:rsidR="008800B4" w:rsidRPr="000571D0" w:rsidRDefault="008800B4" w:rsidP="000571D0">
      <w:pPr>
        <w:pStyle w:val="a8"/>
        <w:spacing w:after="0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02B64E58" w14:textId="77777777" w:rsidR="00997F7C" w:rsidRPr="00997F7C" w:rsidRDefault="00997F7C" w:rsidP="00997F7C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Визначити </w:t>
      </w:r>
      <w:proofErr w:type="spellStart"/>
      <w:r w:rsidRPr="00997F7C"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 w:rsidRPr="00997F7C">
        <w:rPr>
          <w:rFonts w:ascii="Times New Roman" w:hAnsi="Times New Roman" w:cs="Times New Roman"/>
        </w:rPr>
        <w:t>нку</w:t>
      </w:r>
      <w:proofErr w:type="spellEnd"/>
      <w:r w:rsidRPr="00997F7C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 w:rsidRPr="00997F7C">
        <w:rPr>
          <w:rFonts w:ascii="Times New Roman" w:hAnsi="Times New Roman" w:cs="Times New Roman"/>
        </w:rPr>
        <w:t>йс</w:t>
      </w:r>
      <w:proofErr w:type="spellEnd"/>
      <w:r>
        <w:rPr>
          <w:rFonts w:ascii="Times New Roman" w:hAnsi="Times New Roman" w:cs="Times New Roman"/>
          <w:lang w:val="uk-UA"/>
        </w:rPr>
        <w:t>ного</w:t>
      </w:r>
      <w:r w:rsidRPr="00997F7C">
        <w:rPr>
          <w:rFonts w:ascii="Times New Roman" w:hAnsi="Times New Roman" w:cs="Times New Roman"/>
        </w:rPr>
        <w:t xml:space="preserve"> </w:t>
      </w:r>
      <w:proofErr w:type="spellStart"/>
      <w:r w:rsidRPr="00997F7C"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ня</w:t>
      </w:r>
      <w:r w:rsidRPr="00997F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– точкову оцінку математичного очікування як середнє арифметичне значення</w:t>
      </w:r>
      <w:r w:rsidR="00920041">
        <w:rPr>
          <w:rFonts w:ascii="Times New Roman" w:hAnsi="Times New Roman" w:cs="Times New Roman"/>
          <w:lang w:val="uk-UA"/>
        </w:rPr>
        <w:t xml:space="preserve"> (САЗ), яке буде прийняте за результат багатократного вимірювання</w:t>
      </w:r>
      <w:r w:rsidRPr="00997F7C">
        <w:rPr>
          <w:rFonts w:ascii="Times New Roman" w:hAnsi="Times New Roman" w:cs="Times New Roman"/>
        </w:rPr>
        <w:t>:</w:t>
      </w:r>
    </w:p>
    <w:p w14:paraId="26E83FD1" w14:textId="02A6E056" w:rsidR="00997F7C" w:rsidRPr="00997F7C" w:rsidRDefault="00997F7C" w:rsidP="00997F7C">
      <w:pPr>
        <w:pStyle w:val="a8"/>
        <w:jc w:val="center"/>
        <w:rPr>
          <w:rFonts w:ascii="Times New Roman" w:hAnsi="Times New Roman" w:cs="Times New Roman"/>
        </w:rPr>
      </w:pPr>
      <w:r w:rsidRPr="00997F7C">
        <w:rPr>
          <w:rFonts w:ascii="Times New Roman" w:hAnsi="Times New Roman" w:cs="Times New Roman"/>
          <w:lang w:val="uk-UA"/>
        </w:rPr>
        <w:t xml:space="preserve">                              </w:t>
      </w:r>
      <w:r w:rsidR="00920041">
        <w:rPr>
          <w:rFonts w:ascii="Times New Roman" w:hAnsi="Times New Roman" w:cs="Times New Roman"/>
          <w:lang w:val="uk-UA"/>
        </w:rPr>
        <w:t xml:space="preserve">    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         </w:t>
      </w:r>
      <w:r w:rsidRPr="00997F7C">
        <w:rPr>
          <w:rFonts w:ascii="Times New Roman" w:hAnsi="Times New Roman" w:cs="Times New Roman"/>
          <w:lang w:val="uk-UA"/>
        </w:rPr>
        <w:t xml:space="preserve">    </w:t>
      </w:r>
      <w:r w:rsidR="00ED5093">
        <w:rPr>
          <w:rFonts w:ascii="Times New Roman" w:hAnsi="Times New Roman" w:cs="Times New Roman"/>
          <w:lang w:val="uk-UA"/>
        </w:rPr>
        <w:t xml:space="preserve">  </w:t>
      </w:r>
      <w:r w:rsidRPr="00997F7C">
        <w:rPr>
          <w:rFonts w:ascii="Times New Roman" w:hAnsi="Times New Roman" w:cs="Times New Roman"/>
          <w:lang w:val="uk-UA"/>
        </w:rPr>
        <w:t xml:space="preserve">  </w:t>
      </w:r>
      <w:r w:rsidR="00920041" w:rsidRPr="00920041">
        <w:rPr>
          <w:rFonts w:ascii="Times New Roman" w:hAnsi="Times New Roman" w:cs="Times New Roman"/>
          <w:position w:val="-36"/>
          <w:lang w:val="en-US"/>
        </w:rPr>
        <w:object w:dxaOrig="2940" w:dyaOrig="1300" w14:anchorId="31B44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15pt;height:49.3pt" o:ole="" fillcolor="window">
            <v:imagedata r:id="rId5" o:title=""/>
          </v:shape>
          <o:OLEObject Type="Embed" ProgID="Equation.3" ShapeID="_x0000_i1025" DrawAspect="Content" ObjectID="_1805106950" r:id="rId6"/>
        </w:object>
      </w:r>
      <w:r w:rsidRPr="00997F7C">
        <w:rPr>
          <w:rFonts w:ascii="Times New Roman" w:hAnsi="Times New Roman" w:cs="Times New Roman"/>
        </w:rPr>
        <w:tab/>
        <w:t xml:space="preserve">      </w:t>
      </w:r>
      <w:r w:rsidR="00920041">
        <w:rPr>
          <w:rFonts w:ascii="Times New Roman" w:hAnsi="Times New Roman" w:cs="Times New Roman"/>
          <w:lang w:val="uk-UA"/>
        </w:rPr>
        <w:t xml:space="preserve">        </w:t>
      </w:r>
      <w:r w:rsidRPr="00997F7C">
        <w:rPr>
          <w:rFonts w:ascii="Times New Roman" w:hAnsi="Times New Roman" w:cs="Times New Roman"/>
          <w:lang w:val="uk-UA"/>
        </w:rPr>
        <w:t xml:space="preserve">     </w:t>
      </w:r>
      <w:r w:rsidR="00ED5093">
        <w:rPr>
          <w:rFonts w:ascii="Times New Roman" w:hAnsi="Times New Roman" w:cs="Times New Roman"/>
          <w:lang w:val="uk-UA"/>
        </w:rPr>
        <w:t xml:space="preserve">     </w:t>
      </w:r>
      <w:r w:rsidRPr="00997F7C">
        <w:rPr>
          <w:rFonts w:ascii="Times New Roman" w:hAnsi="Times New Roman" w:cs="Times New Roman"/>
          <w:lang w:val="uk-UA"/>
        </w:rPr>
        <w:t xml:space="preserve">      </w:t>
      </w:r>
      <w:r w:rsidR="00ED5093">
        <w:rPr>
          <w:rFonts w:ascii="Times New Roman" w:hAnsi="Times New Roman" w:cs="Times New Roman"/>
          <w:lang w:val="uk-UA"/>
        </w:rPr>
        <w:t xml:space="preserve">   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        </w:t>
      </w:r>
      <w:r w:rsidRPr="00997F7C">
        <w:rPr>
          <w:rFonts w:ascii="Times New Roman" w:hAnsi="Times New Roman" w:cs="Times New Roman"/>
          <w:lang w:val="uk-UA"/>
        </w:rPr>
        <w:t xml:space="preserve">     </w:t>
      </w:r>
      <w:r w:rsidRPr="00997F7C">
        <w:rPr>
          <w:rFonts w:ascii="Times New Roman" w:hAnsi="Times New Roman" w:cs="Times New Roman"/>
        </w:rPr>
        <w:t>(1)</w:t>
      </w:r>
    </w:p>
    <w:p w14:paraId="36E4F119" w14:textId="77777777" w:rsidR="00997F7C" w:rsidRPr="00997F7C" w:rsidRDefault="00997F7C" w:rsidP="00920041">
      <w:pPr>
        <w:pStyle w:val="a8"/>
        <w:spacing w:after="0" w:line="240" w:lineRule="auto"/>
        <w:ind w:firstLine="426"/>
        <w:rPr>
          <w:rFonts w:ascii="Times New Roman" w:hAnsi="Times New Roman" w:cs="Times New Roman"/>
        </w:rPr>
      </w:pPr>
      <w:r w:rsidRPr="00997F7C">
        <w:rPr>
          <w:rFonts w:ascii="Times New Roman" w:hAnsi="Times New Roman" w:cs="Times New Roman"/>
        </w:rPr>
        <w:t xml:space="preserve">2. </w:t>
      </w:r>
      <w:r w:rsidR="00920041">
        <w:rPr>
          <w:rFonts w:ascii="Times New Roman" w:hAnsi="Times New Roman" w:cs="Times New Roman"/>
          <w:lang w:val="uk-UA"/>
        </w:rPr>
        <w:t xml:space="preserve">Розрахувати </w:t>
      </w:r>
      <w:proofErr w:type="spellStart"/>
      <w:r w:rsidR="00920041">
        <w:rPr>
          <w:rFonts w:ascii="Times New Roman" w:hAnsi="Times New Roman" w:cs="Times New Roman"/>
          <w:lang w:val="uk-UA"/>
        </w:rPr>
        <w:t>зн</w:t>
      </w:r>
      <w:r w:rsidRPr="00997F7C">
        <w:rPr>
          <w:rFonts w:ascii="Times New Roman" w:hAnsi="Times New Roman" w:cs="Times New Roman"/>
        </w:rPr>
        <w:t>ачен</w:t>
      </w:r>
      <w:proofErr w:type="spellEnd"/>
      <w:r w:rsidR="00920041">
        <w:rPr>
          <w:rFonts w:ascii="Times New Roman" w:hAnsi="Times New Roman" w:cs="Times New Roman"/>
          <w:lang w:val="uk-UA"/>
        </w:rPr>
        <w:t>н</w:t>
      </w:r>
      <w:r w:rsidRPr="00997F7C">
        <w:rPr>
          <w:rFonts w:ascii="Times New Roman" w:hAnsi="Times New Roman" w:cs="Times New Roman"/>
        </w:rPr>
        <w:t xml:space="preserve">я </w:t>
      </w:r>
      <w:r w:rsidR="00920041">
        <w:rPr>
          <w:rFonts w:ascii="Times New Roman" w:hAnsi="Times New Roman" w:cs="Times New Roman"/>
          <w:lang w:val="uk-UA"/>
        </w:rPr>
        <w:t xml:space="preserve">випадкових відхилень результатів окремих спостережень </w:t>
      </w:r>
      <w:r w:rsidR="00920041" w:rsidRPr="00920041"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 w:rsidR="00920041" w:rsidRPr="00920041"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 w:rsidR="00920041">
        <w:rPr>
          <w:rFonts w:ascii="Times New Roman" w:hAnsi="Times New Roman" w:cs="Times New Roman"/>
          <w:lang w:val="uk-UA"/>
        </w:rPr>
        <w:t xml:space="preserve"> від САЗ і записати їх в таблицю</w:t>
      </w:r>
      <w:r w:rsidRPr="00997F7C">
        <w:rPr>
          <w:rFonts w:ascii="Times New Roman" w:hAnsi="Times New Roman" w:cs="Times New Roman"/>
        </w:rPr>
        <w:t>:</w:t>
      </w:r>
    </w:p>
    <w:p w14:paraId="08021118" w14:textId="28610C5D" w:rsidR="00997F7C" w:rsidRDefault="00997F7C" w:rsidP="00920041">
      <w:pPr>
        <w:pStyle w:val="a8"/>
        <w:tabs>
          <w:tab w:val="left" w:pos="434"/>
        </w:tabs>
        <w:spacing w:after="0" w:line="240" w:lineRule="auto"/>
        <w:rPr>
          <w:rFonts w:ascii="Times New Roman" w:hAnsi="Times New Roman" w:cs="Times New Roman"/>
        </w:rPr>
      </w:pPr>
      <w:r w:rsidRPr="00997F7C">
        <w:rPr>
          <w:rFonts w:ascii="Times New Roman" w:hAnsi="Times New Roman" w:cs="Times New Roman"/>
          <w:lang w:val="uk-UA"/>
        </w:rPr>
        <w:t xml:space="preserve">                                          </w:t>
      </w:r>
      <w:r w:rsidR="00920041">
        <w:rPr>
          <w:rFonts w:ascii="Times New Roman" w:hAnsi="Times New Roman" w:cs="Times New Roman"/>
          <w:lang w:val="uk-UA"/>
        </w:rPr>
        <w:t xml:space="preserve">              </w:t>
      </w:r>
      <w:r w:rsidR="00ED5093">
        <w:rPr>
          <w:rFonts w:ascii="Times New Roman" w:hAnsi="Times New Roman" w:cs="Times New Roman"/>
          <w:lang w:val="uk-UA"/>
        </w:rPr>
        <w:t xml:space="preserve">    </w:t>
      </w:r>
      <w:r w:rsidR="00920041">
        <w:rPr>
          <w:rFonts w:ascii="Times New Roman" w:hAnsi="Times New Roman" w:cs="Times New Roman"/>
          <w:lang w:val="uk-UA"/>
        </w:rPr>
        <w:t xml:space="preserve"> </w:t>
      </w:r>
      <w:r w:rsidR="00920041" w:rsidRPr="00920041">
        <w:rPr>
          <w:rFonts w:ascii="Times New Roman" w:hAnsi="Times New Roman" w:cs="Times New Roman"/>
          <w:position w:val="-16"/>
        </w:rPr>
        <w:object w:dxaOrig="1240" w:dyaOrig="440" w14:anchorId="6C2D9121">
          <v:shape id="_x0000_i1026" type="#_x0000_t75" style="width:74.15pt;height:26.15pt" o:ole="" fillcolor="window">
            <v:imagedata r:id="rId7" o:title=""/>
          </v:shape>
          <o:OLEObject Type="Embed" ProgID="Equation.3" ShapeID="_x0000_i1026" DrawAspect="Content" ObjectID="_1805106951" r:id="rId8"/>
        </w:object>
      </w:r>
      <w:r w:rsidRPr="00997F7C">
        <w:rPr>
          <w:rFonts w:ascii="Times New Roman" w:hAnsi="Times New Roman" w:cs="Times New Roman"/>
        </w:rPr>
        <w:t>.</w:t>
      </w:r>
      <w:r w:rsidRPr="00997F7C">
        <w:rPr>
          <w:rFonts w:ascii="Times New Roman" w:hAnsi="Times New Roman" w:cs="Times New Roman"/>
        </w:rPr>
        <w:tab/>
      </w:r>
      <w:r w:rsidRPr="00997F7C">
        <w:rPr>
          <w:rFonts w:ascii="Times New Roman" w:hAnsi="Times New Roman" w:cs="Times New Roman"/>
        </w:rPr>
        <w:tab/>
      </w:r>
      <w:r w:rsidR="00920041">
        <w:rPr>
          <w:rFonts w:ascii="Times New Roman" w:hAnsi="Times New Roman" w:cs="Times New Roman"/>
          <w:lang w:val="uk-UA"/>
        </w:rPr>
        <w:t xml:space="preserve"> </w:t>
      </w:r>
      <w:r w:rsidRPr="00997F7C">
        <w:rPr>
          <w:rFonts w:ascii="Times New Roman" w:hAnsi="Times New Roman" w:cs="Times New Roman"/>
        </w:rPr>
        <w:t xml:space="preserve"> </w:t>
      </w:r>
      <w:r w:rsidRPr="00920041">
        <w:rPr>
          <w:rFonts w:ascii="Times New Roman" w:hAnsi="Times New Roman" w:cs="Times New Roman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               </w:t>
      </w:r>
      <w:r w:rsidRPr="00920041">
        <w:rPr>
          <w:rFonts w:ascii="Times New Roman" w:hAnsi="Times New Roman" w:cs="Times New Roman"/>
        </w:rPr>
        <w:t xml:space="preserve">     </w:t>
      </w:r>
      <w:r w:rsidRPr="00997F7C">
        <w:rPr>
          <w:rFonts w:ascii="Times New Roman" w:hAnsi="Times New Roman" w:cs="Times New Roman"/>
          <w:lang w:val="uk-UA"/>
        </w:rPr>
        <w:t xml:space="preserve">          (2</w:t>
      </w:r>
      <w:r w:rsidRPr="00997F7C">
        <w:rPr>
          <w:rFonts w:ascii="Times New Roman" w:hAnsi="Times New Roman" w:cs="Times New Roman"/>
        </w:rPr>
        <w:t>)</w:t>
      </w:r>
    </w:p>
    <w:p w14:paraId="2E240CD3" w14:textId="77777777" w:rsidR="00ED5093" w:rsidRPr="00997F7C" w:rsidRDefault="00ED5093" w:rsidP="00920041">
      <w:pPr>
        <w:pStyle w:val="a8"/>
        <w:tabs>
          <w:tab w:val="left" w:pos="434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65"/>
        <w:gridCol w:w="763"/>
        <w:gridCol w:w="765"/>
        <w:gridCol w:w="765"/>
        <w:gridCol w:w="765"/>
        <w:gridCol w:w="763"/>
        <w:gridCol w:w="765"/>
        <w:gridCol w:w="765"/>
        <w:gridCol w:w="765"/>
        <w:gridCol w:w="763"/>
        <w:gridCol w:w="763"/>
        <w:gridCol w:w="763"/>
      </w:tblGrid>
      <w:tr w:rsidR="00997F7C" w:rsidRPr="00997F7C" w14:paraId="55CC8ECA" w14:textId="77777777" w:rsidTr="003C10DC">
        <w:trPr>
          <w:cantSplit/>
          <w:trHeight w:val="370"/>
        </w:trPr>
        <w:tc>
          <w:tcPr>
            <w:tcW w:w="611" w:type="dxa"/>
            <w:tcBorders>
              <w:bottom w:val="single" w:sz="4" w:space="0" w:color="auto"/>
            </w:tcBorders>
          </w:tcPr>
          <w:p w14:paraId="5256845C" w14:textId="77777777" w:rsidR="00997F7C" w:rsidRPr="000F1442" w:rsidRDefault="000F1442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0F1442">
              <w:rPr>
                <w:rFonts w:ascii="Times New Roman" w:hAnsi="Times New Roman" w:cs="Times New Roman"/>
                <w:i/>
                <w:lang w:val="uk-UA"/>
              </w:rPr>
              <w:t>і</w:t>
            </w:r>
          </w:p>
        </w:tc>
        <w:tc>
          <w:tcPr>
            <w:tcW w:w="765" w:type="dxa"/>
          </w:tcPr>
          <w:p w14:paraId="5C209191" w14:textId="77777777" w:rsidR="00997F7C" w:rsidRPr="00997F7C" w:rsidRDefault="00997F7C" w:rsidP="000F144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</w:tcPr>
          <w:p w14:paraId="687D40D7" w14:textId="77777777" w:rsidR="00997F7C" w:rsidRPr="00997F7C" w:rsidRDefault="00997F7C" w:rsidP="000F144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</w:tcPr>
          <w:p w14:paraId="282D57CA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</w:tcPr>
          <w:p w14:paraId="6E8DB87F" w14:textId="77777777" w:rsidR="00997F7C" w:rsidRPr="00997F7C" w:rsidRDefault="00997F7C" w:rsidP="000F1442">
            <w:pPr>
              <w:spacing w:after="0" w:line="240" w:lineRule="auto"/>
              <w:ind w:left="-427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</w:tcPr>
          <w:p w14:paraId="4DEBD15A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</w:tcPr>
          <w:p w14:paraId="6ACB5537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</w:tcPr>
          <w:p w14:paraId="159111EC" w14:textId="77777777" w:rsidR="00997F7C" w:rsidRPr="00997F7C" w:rsidRDefault="00997F7C" w:rsidP="000F1442">
            <w:pPr>
              <w:spacing w:after="0" w:line="240" w:lineRule="auto"/>
              <w:ind w:left="-393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" w:type="dxa"/>
          </w:tcPr>
          <w:p w14:paraId="796956C9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" w:type="dxa"/>
          </w:tcPr>
          <w:p w14:paraId="593344DE" w14:textId="77777777" w:rsidR="00997F7C" w:rsidRPr="00997F7C" w:rsidRDefault="00997F7C" w:rsidP="000F144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3" w:type="dxa"/>
          </w:tcPr>
          <w:p w14:paraId="1EE5EF90" w14:textId="77777777" w:rsidR="00997F7C" w:rsidRPr="00997F7C" w:rsidRDefault="00997F7C" w:rsidP="000F1442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3" w:type="dxa"/>
          </w:tcPr>
          <w:p w14:paraId="762424E7" w14:textId="77777777" w:rsidR="00997F7C" w:rsidRPr="00997F7C" w:rsidRDefault="00997F7C" w:rsidP="000F1442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 w:rsidRPr="00997F7C">
              <w:rPr>
                <w:rFonts w:ascii="Times New Roman" w:hAnsi="Times New Roman" w:cs="Times New Roman"/>
                <w:lang w:val="az-Cyrl-AZ"/>
              </w:rPr>
              <w:t>11</w:t>
            </w:r>
          </w:p>
        </w:tc>
        <w:tc>
          <w:tcPr>
            <w:tcW w:w="763" w:type="dxa"/>
          </w:tcPr>
          <w:p w14:paraId="63A89798" w14:textId="77777777" w:rsidR="00997F7C" w:rsidRPr="00997F7C" w:rsidRDefault="00997F7C" w:rsidP="000F1442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 w:rsidRPr="00997F7C">
              <w:rPr>
                <w:rFonts w:ascii="Times New Roman" w:hAnsi="Times New Roman" w:cs="Times New Roman"/>
                <w:lang w:val="az-Cyrl-AZ"/>
              </w:rPr>
              <w:t>12</w:t>
            </w:r>
          </w:p>
        </w:tc>
      </w:tr>
      <w:tr w:rsidR="00997F7C" w:rsidRPr="00997F7C" w14:paraId="3A54C442" w14:textId="77777777" w:rsidTr="003C10DC">
        <w:trPr>
          <w:trHeight w:val="344"/>
        </w:trPr>
        <w:tc>
          <w:tcPr>
            <w:tcW w:w="611" w:type="dxa"/>
          </w:tcPr>
          <w:p w14:paraId="238EBCCB" w14:textId="77777777" w:rsidR="00997F7C" w:rsidRPr="00920041" w:rsidRDefault="00920041" w:rsidP="000F1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</w:p>
        </w:tc>
        <w:tc>
          <w:tcPr>
            <w:tcW w:w="765" w:type="dxa"/>
          </w:tcPr>
          <w:p w14:paraId="35ED7051" w14:textId="77777777" w:rsidR="00997F7C" w:rsidRPr="00920041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63" w:type="dxa"/>
          </w:tcPr>
          <w:p w14:paraId="70FAB295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CA1F231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BD52993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BA8DC32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814444E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C8D2B85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ECB5639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9B7986F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35F97FE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556B18E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9E67CF7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093" w:rsidRPr="00997F7C" w14:paraId="05F546FD" w14:textId="77777777" w:rsidTr="003C10DC">
        <w:trPr>
          <w:trHeight w:val="344"/>
        </w:trPr>
        <w:tc>
          <w:tcPr>
            <w:tcW w:w="611" w:type="dxa"/>
          </w:tcPr>
          <w:p w14:paraId="50F56B3F" w14:textId="4AC71F03" w:rsidR="00ED5093" w:rsidRPr="00ED5093" w:rsidRDefault="00ED5093" w:rsidP="000F1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(</w:t>
            </w:r>
            <w:r>
              <w:rPr>
                <w:rFonts w:ascii="Times New Roman" w:hAnsi="Times New Roman" w:cs="Times New Roman"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iCs/>
                <w:lang w:val="uk-UA"/>
              </w:rPr>
              <w:t>)</w:t>
            </w:r>
            <w:r>
              <w:rPr>
                <w:rFonts w:ascii="Times New Roman" w:hAnsi="Times New Roman" w:cs="Times New Roman"/>
                <w:iCs/>
                <w:vertAlign w:val="superscript"/>
                <w:lang w:val="uk-UA"/>
              </w:rPr>
              <w:t>2</w:t>
            </w:r>
          </w:p>
        </w:tc>
        <w:tc>
          <w:tcPr>
            <w:tcW w:w="765" w:type="dxa"/>
          </w:tcPr>
          <w:p w14:paraId="72202933" w14:textId="77777777" w:rsidR="00ED5093" w:rsidRPr="00920041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63" w:type="dxa"/>
          </w:tcPr>
          <w:p w14:paraId="56D97725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FBCBCC0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6A20AAF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180BC03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2B969CD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E1CA57A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C0533FB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EA7E4EC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A06092D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49ADC36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3FEEDCB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F9D81D" w14:textId="77777777" w:rsidR="00997F7C" w:rsidRDefault="00997F7C" w:rsidP="00920041">
      <w:pPr>
        <w:pStyle w:val="a8"/>
        <w:spacing w:after="0"/>
        <w:ind w:firstLine="426"/>
        <w:jc w:val="right"/>
        <w:rPr>
          <w:rFonts w:ascii="Times New Roman" w:hAnsi="Times New Roman" w:cs="Times New Roman"/>
          <w:lang w:val="az-Cyrl-AZ"/>
        </w:rPr>
      </w:pPr>
    </w:p>
    <w:p w14:paraId="6BE4BCF4" w14:textId="77777777" w:rsidR="00920041" w:rsidRDefault="004C6EE8" w:rsidP="00ED5093">
      <w:pPr>
        <w:pStyle w:val="a8"/>
        <w:spacing w:after="0"/>
        <w:ind w:firstLine="426"/>
        <w:jc w:val="both"/>
        <w:rPr>
          <w:rFonts w:ascii="Times New Roman" w:eastAsiaTheme="minorEastAsia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3. </w:t>
      </w:r>
      <w:r w:rsidR="00920041">
        <w:rPr>
          <w:rFonts w:ascii="Times New Roman" w:hAnsi="Times New Roman" w:cs="Times New Roman"/>
          <w:lang w:val="az-Cyrl-AZ"/>
        </w:rPr>
        <w:t xml:space="preserve">Визначити остаточну випадкову похибку як </w:t>
      </w:r>
      <m:oMath>
        <m:r>
          <w:rPr>
            <w:rFonts w:ascii="Cambria Math" w:hAnsi="Cambria Math" w:cs="Times New Roman"/>
            <w:lang w:val="az-Cyrl-AZ"/>
          </w:rPr>
          <m:t xml:space="preserve"> </m:t>
        </m:r>
        <m:nary>
          <m:naryPr>
            <m:chr m:val="∑"/>
            <m:ctrlPr>
              <w:rPr>
                <w:rFonts w:ascii="Cambria Math" w:hAnsi="Cambria Math" w:cs="Times New Roman"/>
                <w:i/>
                <w:lang w:val="az-Cyrl-AZ"/>
              </w:rPr>
            </m:ctrlPr>
          </m:naryPr>
          <m:sub>
            <m:r>
              <w:rPr>
                <w:rFonts w:ascii="Cambria Math" w:hAnsi="Cambria Math" w:cs="Times New Roman"/>
                <w:lang w:val="az-Cyrl-AZ"/>
              </w:rPr>
              <m:t>i=0</m:t>
            </m:r>
          </m:sub>
          <m:sup>
            <m:r>
              <w:rPr>
                <w:rFonts w:ascii="Cambria Math" w:hAnsi="Cambria Math" w:cs="Times New Roman"/>
                <w:lang w:val="az-Cyrl-A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az-Cyrl-A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az-Cyrl-AZ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az-Cyrl-AZ"/>
          </w:rPr>
          <m:t>→0.</m:t>
        </m:r>
      </m:oMath>
      <w:r w:rsidR="003C10DC">
        <w:rPr>
          <w:rFonts w:ascii="Times New Roman" w:eastAsiaTheme="minorEastAsia" w:hAnsi="Times New Roman" w:cs="Times New Roman"/>
          <w:lang w:val="az-Cyrl-AZ"/>
        </w:rPr>
        <w:t xml:space="preserve"> </w:t>
      </w:r>
    </w:p>
    <w:p w14:paraId="4131D679" w14:textId="77777777" w:rsidR="00997F7C" w:rsidRPr="00997F7C" w:rsidRDefault="004C6EE8" w:rsidP="00997F7C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4</w:t>
      </w:r>
      <w:r w:rsidR="00997F7C" w:rsidRPr="00997F7C">
        <w:rPr>
          <w:rFonts w:ascii="Times New Roman" w:hAnsi="Times New Roman" w:cs="Times New Roman"/>
        </w:rPr>
        <w:t>. В</w:t>
      </w:r>
      <w:proofErr w:type="spellStart"/>
      <w:r w:rsidR="00920041">
        <w:rPr>
          <w:rFonts w:ascii="Times New Roman" w:hAnsi="Times New Roman" w:cs="Times New Roman"/>
          <w:lang w:val="uk-UA"/>
        </w:rPr>
        <w:t>изначити</w:t>
      </w:r>
      <w:proofErr w:type="spellEnd"/>
      <w:r w:rsidR="00997F7C" w:rsidRPr="00997F7C">
        <w:rPr>
          <w:rFonts w:ascii="Times New Roman" w:hAnsi="Times New Roman" w:cs="Times New Roman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точкову </w:t>
      </w:r>
      <w:proofErr w:type="spellStart"/>
      <w:r w:rsidR="00997F7C" w:rsidRPr="00997F7C">
        <w:rPr>
          <w:rFonts w:ascii="Times New Roman" w:hAnsi="Times New Roman" w:cs="Times New Roman"/>
        </w:rPr>
        <w:t>оц</w:t>
      </w:r>
      <w:proofErr w:type="spellEnd"/>
      <w:r w:rsidR="00920041">
        <w:rPr>
          <w:rFonts w:ascii="Times New Roman" w:hAnsi="Times New Roman" w:cs="Times New Roman"/>
          <w:lang w:val="uk-UA"/>
        </w:rPr>
        <w:t>і</w:t>
      </w:r>
      <w:proofErr w:type="spellStart"/>
      <w:r w:rsidR="00997F7C" w:rsidRPr="00997F7C">
        <w:rPr>
          <w:rFonts w:ascii="Times New Roman" w:hAnsi="Times New Roman" w:cs="Times New Roman"/>
        </w:rPr>
        <w:t>нку</w:t>
      </w:r>
      <w:proofErr w:type="spellEnd"/>
      <w:r w:rsidR="00997F7C" w:rsidRPr="00997F7C">
        <w:rPr>
          <w:rFonts w:ascii="Times New Roman" w:hAnsi="Times New Roman" w:cs="Times New Roman"/>
        </w:rPr>
        <w:t xml:space="preserve"> с</w:t>
      </w:r>
      <w:r w:rsidR="00920041">
        <w:rPr>
          <w:rFonts w:ascii="Times New Roman" w:hAnsi="Times New Roman" w:cs="Times New Roman"/>
          <w:lang w:val="uk-UA"/>
        </w:rPr>
        <w:t>е</w:t>
      </w:r>
      <w:proofErr w:type="spellStart"/>
      <w:r w:rsidR="00997F7C" w:rsidRPr="00997F7C">
        <w:rPr>
          <w:rFonts w:ascii="Times New Roman" w:hAnsi="Times New Roman" w:cs="Times New Roman"/>
        </w:rPr>
        <w:t>редн</w:t>
      </w:r>
      <w:r w:rsidR="00920041">
        <w:rPr>
          <w:rFonts w:ascii="Times New Roman" w:hAnsi="Times New Roman" w:cs="Times New Roman"/>
          <w:lang w:val="uk-UA"/>
        </w:rPr>
        <w:t>ього</w:t>
      </w:r>
      <w:proofErr w:type="spellEnd"/>
      <w:r w:rsidR="00997F7C" w:rsidRPr="00997F7C">
        <w:rPr>
          <w:rFonts w:ascii="Times New Roman" w:hAnsi="Times New Roman" w:cs="Times New Roman"/>
        </w:rPr>
        <w:t xml:space="preserve"> </w:t>
      </w:r>
      <w:proofErr w:type="spellStart"/>
      <w:r w:rsidR="00997F7C" w:rsidRPr="00997F7C">
        <w:rPr>
          <w:rFonts w:ascii="Times New Roman" w:hAnsi="Times New Roman" w:cs="Times New Roman"/>
        </w:rPr>
        <w:t>квадратич</w:t>
      </w:r>
      <w:proofErr w:type="spellEnd"/>
      <w:r w:rsidR="00920041">
        <w:rPr>
          <w:rFonts w:ascii="Times New Roman" w:hAnsi="Times New Roman" w:cs="Times New Roman"/>
          <w:lang w:val="uk-UA"/>
        </w:rPr>
        <w:t>н</w:t>
      </w:r>
      <w:r w:rsidR="00997F7C" w:rsidRPr="00997F7C">
        <w:rPr>
          <w:rFonts w:ascii="Times New Roman" w:hAnsi="Times New Roman" w:cs="Times New Roman"/>
        </w:rPr>
        <w:t xml:space="preserve">ого </w:t>
      </w:r>
      <w:r w:rsidR="00920041">
        <w:rPr>
          <w:rFonts w:ascii="Times New Roman" w:hAnsi="Times New Roman" w:cs="Times New Roman"/>
          <w:lang w:val="uk-UA"/>
        </w:rPr>
        <w:t>відхилення</w:t>
      </w:r>
      <w:r w:rsidR="00997F7C" w:rsidRPr="00997F7C">
        <w:rPr>
          <w:rFonts w:ascii="Times New Roman" w:hAnsi="Times New Roman" w:cs="Times New Roman"/>
        </w:rPr>
        <w:t xml:space="preserve"> (СК</w:t>
      </w:r>
      <w:r w:rsidR="000C3BB3">
        <w:rPr>
          <w:rFonts w:ascii="Times New Roman" w:hAnsi="Times New Roman" w:cs="Times New Roman"/>
          <w:lang w:val="uk-UA"/>
        </w:rPr>
        <w:t>В</w:t>
      </w:r>
      <w:r w:rsidR="00997F7C" w:rsidRPr="00997F7C">
        <w:rPr>
          <w:rFonts w:ascii="Times New Roman" w:hAnsi="Times New Roman" w:cs="Times New Roman"/>
        </w:rPr>
        <w:t>) результат</w:t>
      </w:r>
      <w:r w:rsidR="00920041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 xml:space="preserve">в </w:t>
      </w:r>
      <w:r w:rsidR="00920041">
        <w:rPr>
          <w:rFonts w:ascii="Times New Roman" w:hAnsi="Times New Roman" w:cs="Times New Roman"/>
          <w:lang w:val="uk-UA"/>
        </w:rPr>
        <w:t>спостережень</w:t>
      </w:r>
      <w:r w:rsidR="00997F7C" w:rsidRPr="00997F7C">
        <w:rPr>
          <w:rFonts w:ascii="Times New Roman" w:hAnsi="Times New Roman" w:cs="Times New Roman"/>
        </w:rPr>
        <w:t>:</w:t>
      </w:r>
    </w:p>
    <w:p w14:paraId="2FFDC749" w14:textId="4C991901" w:rsidR="00997F7C" w:rsidRPr="00997F7C" w:rsidRDefault="00920041" w:rsidP="00920041">
      <w:pPr>
        <w:pStyle w:val="a8"/>
        <w:ind w:left="908" w:firstLine="227"/>
        <w:jc w:val="center"/>
        <w:rPr>
          <w:rFonts w:ascii="Times New Roman" w:hAnsi="Times New Roman" w:cs="Times New Roman"/>
          <w:i/>
        </w:rPr>
      </w:pPr>
      <w:r w:rsidRPr="000C3BB3">
        <w:rPr>
          <w:rFonts w:ascii="Times New Roman" w:hAnsi="Times New Roman" w:cs="Times New Roman"/>
        </w:rPr>
        <w:t xml:space="preserve">           </w:t>
      </w:r>
      <w:r w:rsidR="00ED5093">
        <w:rPr>
          <w:rFonts w:ascii="Times New Roman" w:hAnsi="Times New Roman" w:cs="Times New Roman"/>
        </w:rPr>
        <w:t xml:space="preserve">  </w:t>
      </w:r>
      <w:r w:rsidRPr="000C3BB3">
        <w:rPr>
          <w:rFonts w:ascii="Times New Roman" w:hAnsi="Times New Roman" w:cs="Times New Roman"/>
        </w:rPr>
        <w:t xml:space="preserve">        </w:t>
      </w:r>
      <w:r w:rsidR="000C3BB3" w:rsidRPr="00920041">
        <w:rPr>
          <w:rFonts w:ascii="Times New Roman" w:hAnsi="Times New Roman" w:cs="Times New Roman"/>
          <w:i/>
          <w:position w:val="-36"/>
        </w:rPr>
        <w:object w:dxaOrig="4360" w:dyaOrig="1400" w14:anchorId="2B25996C">
          <v:shape id="_x0000_i1027" type="#_x0000_t75" style="width:160.3pt;height:52.3pt" o:ole="">
            <v:imagedata r:id="rId9" o:title=""/>
          </v:shape>
          <o:OLEObject Type="Embed" ProgID="Equation.3" ShapeID="_x0000_i1027" DrawAspect="Content" ObjectID="_1805106952" r:id="rId10"/>
        </w:object>
      </w:r>
      <w:r w:rsidR="00997F7C" w:rsidRPr="00997F7C">
        <w:rPr>
          <w:rFonts w:ascii="Times New Roman" w:hAnsi="Times New Roman" w:cs="Times New Roman"/>
          <w:i/>
        </w:rPr>
        <w:tab/>
        <w:t xml:space="preserve"> </w:t>
      </w:r>
      <w:r w:rsidR="00997F7C" w:rsidRPr="00997F7C">
        <w:rPr>
          <w:rFonts w:ascii="Times New Roman" w:hAnsi="Times New Roman" w:cs="Times New Roman"/>
        </w:rPr>
        <w:t xml:space="preserve">  </w:t>
      </w:r>
      <w:r w:rsidR="00ED5093">
        <w:rPr>
          <w:rFonts w:ascii="Times New Roman" w:hAnsi="Times New Roman" w:cs="Times New Roman"/>
        </w:rPr>
        <w:t xml:space="preserve">      </w:t>
      </w:r>
      <w:r w:rsidR="00997F7C" w:rsidRPr="00997F7C">
        <w:rPr>
          <w:rFonts w:ascii="Times New Roman" w:hAnsi="Times New Roman" w:cs="Times New Roman"/>
        </w:rPr>
        <w:t xml:space="preserve">  </w:t>
      </w:r>
      <w:r w:rsidRPr="000C3BB3">
        <w:rPr>
          <w:rFonts w:ascii="Times New Roman" w:hAnsi="Times New Roman" w:cs="Times New Roman"/>
        </w:rPr>
        <w:t xml:space="preserve">                     </w:t>
      </w:r>
      <w:r w:rsidR="00997F7C" w:rsidRPr="00997F7C">
        <w:rPr>
          <w:rFonts w:ascii="Times New Roman" w:hAnsi="Times New Roman" w:cs="Times New Roman"/>
          <w:i/>
        </w:rPr>
        <w:tab/>
      </w:r>
      <w:r w:rsidR="00997F7C" w:rsidRPr="00997F7C">
        <w:rPr>
          <w:rFonts w:ascii="Times New Roman" w:hAnsi="Times New Roman" w:cs="Times New Roman"/>
        </w:rPr>
        <w:t>(</w:t>
      </w:r>
      <w:r w:rsidR="00997F7C" w:rsidRPr="00997F7C">
        <w:rPr>
          <w:rFonts w:ascii="Times New Roman" w:hAnsi="Times New Roman" w:cs="Times New Roman"/>
          <w:lang w:val="uk-UA"/>
        </w:rPr>
        <w:t>3</w:t>
      </w:r>
      <w:r w:rsidR="00997F7C" w:rsidRPr="00997F7C">
        <w:rPr>
          <w:rFonts w:ascii="Times New Roman" w:hAnsi="Times New Roman" w:cs="Times New Roman"/>
        </w:rPr>
        <w:t>)</w:t>
      </w:r>
    </w:p>
    <w:p w14:paraId="35D30181" w14:textId="77777777" w:rsidR="00997F7C" w:rsidRPr="00DD542A" w:rsidRDefault="004C6EE8" w:rsidP="00DD542A">
      <w:pPr>
        <w:pStyle w:val="a8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97F7C" w:rsidRPr="00997F7C">
        <w:rPr>
          <w:rFonts w:ascii="Times New Roman" w:hAnsi="Times New Roman" w:cs="Times New Roman"/>
        </w:rPr>
        <w:t>. П</w:t>
      </w:r>
      <w:proofErr w:type="spellStart"/>
      <w:r w:rsidR="000C3BB3">
        <w:rPr>
          <w:rFonts w:ascii="Times New Roman" w:hAnsi="Times New Roman" w:cs="Times New Roman"/>
          <w:lang w:val="uk-UA"/>
        </w:rPr>
        <w:t>еревірити</w:t>
      </w:r>
      <w:proofErr w:type="spellEnd"/>
      <w:r w:rsidR="000C3BB3">
        <w:rPr>
          <w:rFonts w:ascii="Times New Roman" w:hAnsi="Times New Roman" w:cs="Times New Roman"/>
          <w:lang w:val="uk-UA"/>
        </w:rPr>
        <w:t xml:space="preserve"> вибірку</w:t>
      </w:r>
      <w:r w:rsidR="00997F7C" w:rsidRPr="00997F7C">
        <w:rPr>
          <w:rFonts w:ascii="Times New Roman" w:hAnsi="Times New Roman" w:cs="Times New Roman"/>
        </w:rPr>
        <w:t xml:space="preserve"> </w:t>
      </w:r>
      <w:r w:rsidR="000C3BB3">
        <w:rPr>
          <w:rFonts w:ascii="Times New Roman" w:hAnsi="Times New Roman" w:cs="Times New Roman"/>
          <w:lang w:val="uk-UA"/>
        </w:rPr>
        <w:t xml:space="preserve">на </w:t>
      </w:r>
      <w:r w:rsidR="00997F7C" w:rsidRPr="00997F7C">
        <w:rPr>
          <w:rFonts w:ascii="Times New Roman" w:hAnsi="Times New Roman" w:cs="Times New Roman"/>
        </w:rPr>
        <w:t>на</w:t>
      </w:r>
      <w:r w:rsidR="000C3BB3">
        <w:rPr>
          <w:rFonts w:ascii="Times New Roman" w:hAnsi="Times New Roman" w:cs="Times New Roman"/>
          <w:lang w:val="uk-UA"/>
        </w:rPr>
        <w:t xml:space="preserve">явність </w:t>
      </w:r>
      <w:r w:rsidR="00997F7C" w:rsidRPr="00997F7C">
        <w:rPr>
          <w:rFonts w:ascii="Times New Roman" w:hAnsi="Times New Roman" w:cs="Times New Roman"/>
        </w:rPr>
        <w:t>груб</w:t>
      </w:r>
      <w:proofErr w:type="spellStart"/>
      <w:r w:rsidR="000C3BB3">
        <w:rPr>
          <w:rFonts w:ascii="Times New Roman" w:hAnsi="Times New Roman" w:cs="Times New Roman"/>
          <w:lang w:val="uk-UA"/>
        </w:rPr>
        <w:t>их</w:t>
      </w:r>
      <w:proofErr w:type="spellEnd"/>
      <w:r w:rsidR="000C3BB3">
        <w:rPr>
          <w:rFonts w:ascii="Times New Roman" w:hAnsi="Times New Roman" w:cs="Times New Roman"/>
          <w:lang w:val="uk-UA"/>
        </w:rPr>
        <w:t xml:space="preserve"> помилок</w:t>
      </w:r>
      <w:r w:rsidR="00997F7C" w:rsidRPr="00997F7C">
        <w:rPr>
          <w:rFonts w:ascii="Times New Roman" w:hAnsi="Times New Roman" w:cs="Times New Roman"/>
        </w:rPr>
        <w:t xml:space="preserve"> (промах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 xml:space="preserve">в) при </w:t>
      </w:r>
      <w:r w:rsidR="000C3BB3">
        <w:rPr>
          <w:rFonts w:ascii="Times New Roman" w:hAnsi="Times New Roman" w:cs="Times New Roman"/>
          <w:lang w:val="uk-UA"/>
        </w:rPr>
        <w:t xml:space="preserve">вимірюваннях за критеріями </w:t>
      </w:r>
      <w:r w:rsidR="00997F7C" w:rsidRPr="00997F7C">
        <w:rPr>
          <w:rFonts w:ascii="Times New Roman" w:hAnsi="Times New Roman" w:cs="Times New Roman"/>
        </w:rPr>
        <w:t>«</w:t>
      </w:r>
      <w:r w:rsidR="000C3BB3">
        <w:rPr>
          <w:rFonts w:ascii="Times New Roman" w:hAnsi="Times New Roman" w:cs="Times New Roman"/>
          <w:lang w:val="uk-UA"/>
        </w:rPr>
        <w:t>3-</w:t>
      </w:r>
      <w:r w:rsidR="00997F7C" w:rsidRPr="00997F7C">
        <w:rPr>
          <w:rFonts w:ascii="Times New Roman" w:hAnsi="Times New Roman" w:cs="Times New Roman"/>
        </w:rPr>
        <w:t>х с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>гм»</w:t>
      </w:r>
      <w:r w:rsidR="00997F7C" w:rsidRPr="00997F7C">
        <w:rPr>
          <w:rFonts w:ascii="Times New Roman" w:hAnsi="Times New Roman" w:cs="Times New Roman"/>
          <w:lang w:val="az-Cyrl-AZ"/>
        </w:rPr>
        <w:t xml:space="preserve"> </w:t>
      </w:r>
      <w:r w:rsidR="000C3BB3">
        <w:rPr>
          <w:rFonts w:ascii="Times New Roman" w:hAnsi="Times New Roman" w:cs="Times New Roman"/>
          <w:lang w:val="az-Cyrl-AZ"/>
        </w:rPr>
        <w:t>і</w:t>
      </w:r>
      <w:r w:rsidR="00997F7C" w:rsidRPr="00997F7C">
        <w:rPr>
          <w:rFonts w:ascii="Times New Roman" w:hAnsi="Times New Roman" w:cs="Times New Roman"/>
          <w:lang w:val="az-Cyrl-AZ"/>
        </w:rPr>
        <w:t xml:space="preserve"> </w:t>
      </w:r>
      <w:r w:rsidR="00997F7C" w:rsidRPr="00997F7C">
        <w:rPr>
          <w:rFonts w:ascii="Times New Roman" w:hAnsi="Times New Roman" w:cs="Times New Roman"/>
        </w:rPr>
        <w:t>См</w:t>
      </w:r>
      <w:r w:rsidR="000C3BB3">
        <w:rPr>
          <w:rFonts w:ascii="Times New Roman" w:hAnsi="Times New Roman" w:cs="Times New Roman"/>
          <w:lang w:val="uk-UA"/>
        </w:rPr>
        <w:t>і</w:t>
      </w:r>
      <w:proofErr w:type="spellStart"/>
      <w:r w:rsidR="00997F7C" w:rsidRPr="00997F7C">
        <w:rPr>
          <w:rFonts w:ascii="Times New Roman" w:hAnsi="Times New Roman" w:cs="Times New Roman"/>
        </w:rPr>
        <w:t>рнова</w:t>
      </w:r>
      <w:proofErr w:type="spellEnd"/>
      <w:r w:rsidR="00997F7C" w:rsidRPr="00997F7C">
        <w:rPr>
          <w:rFonts w:ascii="Times New Roman" w:hAnsi="Times New Roman" w:cs="Times New Roman"/>
        </w:rPr>
        <w:t>.</w:t>
      </w:r>
      <w:r w:rsidR="00DD542A">
        <w:rPr>
          <w:rFonts w:ascii="Times New Roman" w:hAnsi="Times New Roman" w:cs="Times New Roman"/>
          <w:lang w:val="uk-UA"/>
        </w:rPr>
        <w:t xml:space="preserve"> Якщо у вибірці буде знайдено промахи, їх треба вилучити із вибірки і оцінки (за формулами 1-</w:t>
      </w:r>
      <w:r w:rsidR="000571D0">
        <w:rPr>
          <w:rFonts w:ascii="Times New Roman" w:hAnsi="Times New Roman" w:cs="Times New Roman"/>
          <w:lang w:val="uk-UA"/>
        </w:rPr>
        <w:t>4</w:t>
      </w:r>
      <w:r w:rsidR="00DD542A">
        <w:rPr>
          <w:rFonts w:ascii="Times New Roman" w:hAnsi="Times New Roman" w:cs="Times New Roman"/>
          <w:lang w:val="uk-UA"/>
        </w:rPr>
        <w:t xml:space="preserve">) перерахувати. </w:t>
      </w:r>
    </w:p>
    <w:p w14:paraId="7AED7E5D" w14:textId="77777777" w:rsidR="00997F7C" w:rsidRPr="00997F7C" w:rsidRDefault="000571D0" w:rsidP="000571D0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97F7C" w:rsidRPr="00997F7C">
        <w:rPr>
          <w:rFonts w:ascii="Times New Roman" w:hAnsi="Times New Roman" w:cs="Times New Roman"/>
          <w:lang w:val="uk-UA"/>
        </w:rPr>
        <w:t>.1. Критер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  <w:lang w:val="uk-UA"/>
        </w:rPr>
        <w:t xml:space="preserve">й </w:t>
      </w:r>
      <w:r w:rsidR="00997F7C" w:rsidRPr="00997F7C">
        <w:rPr>
          <w:rFonts w:ascii="Times New Roman" w:hAnsi="Times New Roman" w:cs="Times New Roman"/>
        </w:rPr>
        <w:t>«</w:t>
      </w:r>
      <w:r w:rsidR="000C3BB3">
        <w:rPr>
          <w:rFonts w:ascii="Times New Roman" w:hAnsi="Times New Roman" w:cs="Times New Roman"/>
          <w:lang w:val="uk-UA"/>
        </w:rPr>
        <w:t>3-</w:t>
      </w:r>
      <w:r w:rsidR="00997F7C" w:rsidRPr="00997F7C">
        <w:rPr>
          <w:rFonts w:ascii="Times New Roman" w:hAnsi="Times New Roman" w:cs="Times New Roman"/>
        </w:rPr>
        <w:t>х с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>гм»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0C3BB3">
        <w:rPr>
          <w:rFonts w:ascii="Times New Roman" w:hAnsi="Times New Roman" w:cs="Times New Roman"/>
          <w:lang w:val="uk-UA"/>
        </w:rPr>
        <w:t>застосовують</w:t>
      </w:r>
      <w:r w:rsidR="00997F7C" w:rsidRPr="00997F7C">
        <w:rPr>
          <w:rFonts w:ascii="Times New Roman" w:hAnsi="Times New Roman" w:cs="Times New Roman"/>
          <w:lang w:val="uk-UA"/>
        </w:rPr>
        <w:t xml:space="preserve"> для в</w:t>
      </w:r>
      <w:r w:rsidR="000C3BB3"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>явлен</w:t>
      </w:r>
      <w:r w:rsidR="000C3BB3">
        <w:rPr>
          <w:rFonts w:ascii="Times New Roman" w:hAnsi="Times New Roman" w:cs="Times New Roman"/>
          <w:lang w:val="uk-UA"/>
        </w:rPr>
        <w:t>н</w:t>
      </w:r>
      <w:r w:rsidR="00997F7C" w:rsidRPr="00997F7C">
        <w:rPr>
          <w:rFonts w:ascii="Times New Roman" w:hAnsi="Times New Roman" w:cs="Times New Roman"/>
          <w:lang w:val="uk-UA"/>
        </w:rPr>
        <w:t>я груб</w:t>
      </w:r>
      <w:r w:rsidR="000C3BB3">
        <w:rPr>
          <w:rFonts w:ascii="Times New Roman" w:hAnsi="Times New Roman" w:cs="Times New Roman"/>
          <w:lang w:val="uk-UA"/>
        </w:rPr>
        <w:t>их</w:t>
      </w:r>
      <w:r w:rsidR="00997F7C" w:rsidRPr="00997F7C">
        <w:rPr>
          <w:rFonts w:ascii="Times New Roman" w:hAnsi="Times New Roman" w:cs="Times New Roman"/>
          <w:lang w:val="uk-UA"/>
        </w:rPr>
        <w:t xml:space="preserve"> пом</w:t>
      </w:r>
      <w:r w:rsidR="000C3BB3">
        <w:rPr>
          <w:rFonts w:ascii="Times New Roman" w:hAnsi="Times New Roman" w:cs="Times New Roman"/>
          <w:lang w:val="uk-UA"/>
        </w:rPr>
        <w:t>ил</w:t>
      </w:r>
      <w:r w:rsidR="00997F7C" w:rsidRPr="00997F7C">
        <w:rPr>
          <w:rFonts w:ascii="Times New Roman" w:hAnsi="Times New Roman" w:cs="Times New Roman"/>
          <w:lang w:val="uk-UA"/>
        </w:rPr>
        <w:t>о</w:t>
      </w:r>
      <w:r w:rsidR="000C3BB3">
        <w:rPr>
          <w:rFonts w:ascii="Times New Roman" w:hAnsi="Times New Roman" w:cs="Times New Roman"/>
          <w:lang w:val="uk-UA"/>
        </w:rPr>
        <w:t>к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0C3BB3">
        <w:rPr>
          <w:rFonts w:ascii="Times New Roman" w:hAnsi="Times New Roman" w:cs="Times New Roman"/>
          <w:lang w:val="uk-UA"/>
        </w:rPr>
        <w:t xml:space="preserve">з вірогідністю </w:t>
      </w:r>
      <w:r w:rsidR="00997F7C" w:rsidRPr="00997F7C">
        <w:rPr>
          <w:rFonts w:ascii="Times New Roman" w:hAnsi="Times New Roman" w:cs="Times New Roman"/>
          <w:lang w:val="uk-UA"/>
        </w:rPr>
        <w:t xml:space="preserve"> 0,9973</w:t>
      </w:r>
      <w:r w:rsidR="000C3BB3">
        <w:rPr>
          <w:rFonts w:ascii="Times New Roman" w:hAnsi="Times New Roman" w:cs="Times New Roman"/>
          <w:lang w:val="uk-UA"/>
        </w:rPr>
        <w:t xml:space="preserve"> (або 99,73%), о</w:t>
      </w:r>
      <w:r w:rsidR="00997F7C" w:rsidRPr="00997F7C">
        <w:rPr>
          <w:rFonts w:ascii="Times New Roman" w:hAnsi="Times New Roman" w:cs="Times New Roman"/>
          <w:lang w:val="uk-UA"/>
        </w:rPr>
        <w:t xml:space="preserve">днак, </w:t>
      </w:r>
      <w:r w:rsidR="000C3BB3">
        <w:rPr>
          <w:rFonts w:ascii="Times New Roman" w:hAnsi="Times New Roman" w:cs="Times New Roman"/>
          <w:lang w:val="uk-UA"/>
        </w:rPr>
        <w:t>легко можна здійснити помилку</w:t>
      </w:r>
      <w:r w:rsidR="00997F7C" w:rsidRPr="00997F7C">
        <w:rPr>
          <w:rFonts w:ascii="Times New Roman" w:hAnsi="Times New Roman" w:cs="Times New Roman"/>
          <w:lang w:val="uk-UA"/>
        </w:rPr>
        <w:t xml:space="preserve"> 2-го род</w:t>
      </w:r>
      <w:r w:rsidR="000C3BB3">
        <w:rPr>
          <w:rFonts w:ascii="Times New Roman" w:hAnsi="Times New Roman" w:cs="Times New Roman"/>
          <w:lang w:val="uk-UA"/>
        </w:rPr>
        <w:t>у</w:t>
      </w:r>
      <w:r w:rsidR="00997F7C" w:rsidRPr="00997F7C">
        <w:rPr>
          <w:rFonts w:ascii="Times New Roman" w:hAnsi="Times New Roman" w:cs="Times New Roman"/>
          <w:lang w:val="uk-UA"/>
        </w:rPr>
        <w:t>: при</w:t>
      </w:r>
      <w:r w:rsidR="000C3BB3">
        <w:rPr>
          <w:rFonts w:ascii="Times New Roman" w:hAnsi="Times New Roman" w:cs="Times New Roman"/>
          <w:lang w:val="uk-UA"/>
        </w:rPr>
        <w:t>й</w:t>
      </w:r>
      <w:r w:rsidR="00997F7C" w:rsidRPr="00997F7C">
        <w:rPr>
          <w:rFonts w:ascii="Times New Roman" w:hAnsi="Times New Roman" w:cs="Times New Roman"/>
          <w:lang w:val="uk-UA"/>
        </w:rPr>
        <w:t>нят</w:t>
      </w:r>
      <w:r w:rsidR="000C3BB3"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 xml:space="preserve"> промах за правильн</w:t>
      </w:r>
      <w:r w:rsidR="000C3BB3"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 xml:space="preserve">й результат. </w:t>
      </w:r>
      <w:r w:rsidR="00C16984">
        <w:rPr>
          <w:rFonts w:ascii="Times New Roman" w:hAnsi="Times New Roman" w:cs="Times New Roman"/>
          <w:lang w:val="uk-UA"/>
        </w:rPr>
        <w:t xml:space="preserve">Також цей критерій застосовують при відсутності </w:t>
      </w:r>
      <w:proofErr w:type="spellStart"/>
      <w:r w:rsidR="00C16984">
        <w:rPr>
          <w:rFonts w:ascii="Times New Roman" w:hAnsi="Times New Roman" w:cs="Times New Roman"/>
          <w:lang w:val="uk-UA"/>
        </w:rPr>
        <w:t>табульованих</w:t>
      </w:r>
      <w:proofErr w:type="spellEnd"/>
      <w:r w:rsidR="00C16984">
        <w:rPr>
          <w:rFonts w:ascii="Times New Roman" w:hAnsi="Times New Roman" w:cs="Times New Roman"/>
          <w:lang w:val="uk-UA"/>
        </w:rPr>
        <w:t xml:space="preserve"> інших критеріїв. Наприклад </w:t>
      </w:r>
      <w:proofErr w:type="spellStart"/>
      <w:r w:rsidR="00C16984">
        <w:rPr>
          <w:rFonts w:ascii="Times New Roman" w:hAnsi="Times New Roman" w:cs="Times New Roman"/>
          <w:lang w:val="uk-UA"/>
        </w:rPr>
        <w:t>Граббса</w:t>
      </w:r>
      <w:proofErr w:type="spellEnd"/>
      <w:r w:rsidR="003C4390">
        <w:rPr>
          <w:rFonts w:ascii="Times New Roman" w:hAnsi="Times New Roman" w:cs="Times New Roman"/>
          <w:lang w:val="uk-UA"/>
        </w:rPr>
        <w:t xml:space="preserve">, </w:t>
      </w:r>
      <w:r w:rsidR="00C16984">
        <w:rPr>
          <w:rFonts w:ascii="Times New Roman" w:hAnsi="Times New Roman" w:cs="Times New Roman"/>
          <w:lang w:val="uk-UA"/>
        </w:rPr>
        <w:t>См</w:t>
      </w:r>
      <w:r w:rsidR="003C4390">
        <w:rPr>
          <w:rFonts w:ascii="Times New Roman" w:hAnsi="Times New Roman" w:cs="Times New Roman"/>
          <w:lang w:val="uk-UA"/>
        </w:rPr>
        <w:t>і</w:t>
      </w:r>
      <w:r w:rsidR="00C16984">
        <w:rPr>
          <w:rFonts w:ascii="Times New Roman" w:hAnsi="Times New Roman" w:cs="Times New Roman"/>
          <w:lang w:val="uk-UA"/>
        </w:rPr>
        <w:t xml:space="preserve">рнова та ін. </w:t>
      </w:r>
    </w:p>
    <w:p w14:paraId="0415A116" w14:textId="77777777" w:rsidR="00DD542A" w:rsidRDefault="000C3BB3" w:rsidP="00DD542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Згідно цього критерію необхідно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порівняти випадкове відхилення, яке є найбільшим за модулем з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по</w:t>
      </w:r>
      <w:r w:rsidR="00997F7C" w:rsidRPr="00997F7C">
        <w:rPr>
          <w:rFonts w:ascii="Times New Roman" w:hAnsi="Times New Roman" w:cs="Times New Roman"/>
          <w:lang w:val="uk-UA"/>
        </w:rPr>
        <w:t>тро</w:t>
      </w:r>
      <w:r>
        <w:rPr>
          <w:rFonts w:ascii="Times New Roman" w:hAnsi="Times New Roman" w:cs="Times New Roman"/>
          <w:lang w:val="uk-UA"/>
        </w:rPr>
        <w:t>є</w:t>
      </w:r>
      <w:r w:rsidR="00997F7C" w:rsidRPr="00997F7C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>м значен</w:t>
      </w:r>
      <w:r>
        <w:rPr>
          <w:rFonts w:ascii="Times New Roman" w:hAnsi="Times New Roman" w:cs="Times New Roman"/>
          <w:lang w:val="uk-UA"/>
        </w:rPr>
        <w:t>ня</w:t>
      </w:r>
      <w:r w:rsidR="00997F7C" w:rsidRPr="00997F7C">
        <w:rPr>
          <w:rFonts w:ascii="Times New Roman" w:hAnsi="Times New Roman" w:cs="Times New Roman"/>
          <w:lang w:val="uk-UA"/>
        </w:rPr>
        <w:t>м СК</w:t>
      </w:r>
      <w:r>
        <w:rPr>
          <w:rFonts w:ascii="Times New Roman" w:hAnsi="Times New Roman" w:cs="Times New Roman"/>
          <w:lang w:val="uk-UA"/>
        </w:rPr>
        <w:t>В результатів спостережень</w:t>
      </w:r>
      <w:r w:rsidR="00997F7C" w:rsidRPr="00997F7C">
        <w:rPr>
          <w:rFonts w:ascii="Times New Roman" w:hAnsi="Times New Roman" w:cs="Times New Roman"/>
          <w:lang w:val="uk-UA"/>
        </w:rPr>
        <w:t xml:space="preserve">. </w:t>
      </w:r>
      <w:r w:rsidR="00DD542A">
        <w:rPr>
          <w:rFonts w:ascii="Times New Roman" w:hAnsi="Times New Roman" w:cs="Times New Roman"/>
          <w:lang w:val="uk-UA"/>
        </w:rPr>
        <w:t>Якщо</w:t>
      </w:r>
      <w:r w:rsidR="00997F7C" w:rsidRPr="00997F7C">
        <w:rPr>
          <w:rFonts w:ascii="Times New Roman" w:hAnsi="Times New Roman" w:cs="Times New Roman"/>
          <w:lang w:val="uk-UA"/>
        </w:rPr>
        <w:t xml:space="preserve">  </w:t>
      </w:r>
      <w:r w:rsidR="00997F7C" w:rsidRPr="00DD542A">
        <w:rPr>
          <w:rFonts w:ascii="Times New Roman" w:hAnsi="Times New Roman" w:cs="Times New Roman"/>
          <w:i/>
          <w:lang w:val="uk-UA"/>
        </w:rPr>
        <w:t>|</w:t>
      </w:r>
      <w:proofErr w:type="spellStart"/>
      <w:r w:rsidR="00997F7C" w:rsidRPr="00DD542A">
        <w:rPr>
          <w:rFonts w:ascii="Times New Roman" w:hAnsi="Times New Roman" w:cs="Times New Roman"/>
          <w:i/>
          <w:iCs/>
        </w:rPr>
        <w:t>v</w:t>
      </w:r>
      <w:r w:rsidR="00DD542A" w:rsidRPr="00DD542A"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 w:rsidR="00997F7C" w:rsidRPr="00DD542A">
        <w:rPr>
          <w:rFonts w:ascii="Times New Roman" w:hAnsi="Times New Roman" w:cs="Times New Roman"/>
          <w:i/>
          <w:iCs/>
          <w:vertAlign w:val="subscript"/>
          <w:lang w:val="az-Cyrl-AZ"/>
        </w:rPr>
        <w:t>мах</w:t>
      </w:r>
      <w:r w:rsidR="00997F7C" w:rsidRPr="00DD542A">
        <w:rPr>
          <w:rFonts w:ascii="Times New Roman" w:hAnsi="Times New Roman" w:cs="Times New Roman"/>
          <w:i/>
          <w:iCs/>
          <w:lang w:val="az-Cyrl-AZ"/>
        </w:rPr>
        <w:t>| &gt; 3·S</w:t>
      </w:r>
      <w:r w:rsidR="00DD542A" w:rsidRPr="00DD542A">
        <w:rPr>
          <w:rFonts w:ascii="Times New Roman" w:hAnsi="Times New Roman" w:cs="Times New Roman"/>
          <w:i/>
          <w:iCs/>
          <w:lang w:val="az-Cyrl-AZ"/>
        </w:rPr>
        <w:t>(R</w:t>
      </w:r>
      <w:proofErr w:type="spellStart"/>
      <w:r w:rsidR="00DD542A" w:rsidRPr="00DD542A">
        <w:rPr>
          <w:rFonts w:ascii="Times New Roman" w:hAnsi="Times New Roman" w:cs="Times New Roman"/>
          <w:i/>
          <w:iCs/>
          <w:vertAlign w:val="subscript"/>
          <w:lang w:val="en-US"/>
        </w:rPr>
        <w:t>i</w:t>
      </w:r>
      <w:proofErr w:type="spellEnd"/>
      <w:r w:rsidR="00DD542A" w:rsidRPr="00DD542A">
        <w:rPr>
          <w:rFonts w:ascii="Times New Roman" w:hAnsi="Times New Roman" w:cs="Times New Roman"/>
          <w:i/>
          <w:iCs/>
        </w:rPr>
        <w:t>)</w:t>
      </w:r>
      <w:r w:rsidR="00997F7C" w:rsidRPr="00997F7C">
        <w:rPr>
          <w:rFonts w:ascii="Times New Roman" w:hAnsi="Times New Roman" w:cs="Times New Roman"/>
          <w:iCs/>
          <w:lang w:val="az-Cyrl-AZ"/>
        </w:rPr>
        <w:t xml:space="preserve">, то результат </w:t>
      </w:r>
      <w:r w:rsidR="00DD542A">
        <w:rPr>
          <w:rFonts w:ascii="Times New Roman" w:hAnsi="Times New Roman" w:cs="Times New Roman"/>
          <w:iCs/>
          <w:lang w:val="az-Cyrl-AZ"/>
        </w:rPr>
        <w:t>спостереження, який характеризується цим відхиленням, є</w:t>
      </w:r>
      <w:r w:rsidR="00997F7C" w:rsidRPr="00997F7C">
        <w:rPr>
          <w:rFonts w:ascii="Times New Roman" w:hAnsi="Times New Roman" w:cs="Times New Roman"/>
          <w:iCs/>
          <w:lang w:val="az-Cyrl-AZ"/>
        </w:rPr>
        <w:t xml:space="preserve"> промахом. </w:t>
      </w:r>
      <w:r w:rsidR="00997F7C" w:rsidRPr="00997F7C">
        <w:rPr>
          <w:rFonts w:ascii="Times New Roman" w:hAnsi="Times New Roman" w:cs="Times New Roman"/>
          <w:lang w:val="uk-UA"/>
        </w:rPr>
        <w:t xml:space="preserve">  </w:t>
      </w:r>
    </w:p>
    <w:p w14:paraId="4CD180AA" w14:textId="77777777" w:rsidR="00997F7C" w:rsidRPr="00DD542A" w:rsidRDefault="00997F7C" w:rsidP="00DD542A">
      <w:pPr>
        <w:spacing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 w:rsidRPr="00997F7C">
        <w:rPr>
          <w:rFonts w:ascii="Times New Roman" w:hAnsi="Times New Roman" w:cs="Times New Roman"/>
          <w:lang w:val="uk-UA"/>
        </w:rPr>
        <w:t xml:space="preserve"> </w:t>
      </w:r>
      <w:r w:rsidR="000571D0">
        <w:rPr>
          <w:rFonts w:ascii="Times New Roman" w:hAnsi="Times New Roman" w:cs="Times New Roman"/>
          <w:lang w:val="uk-UA"/>
        </w:rPr>
        <w:t>5</w:t>
      </w:r>
      <w:r w:rsidRPr="00997F7C">
        <w:rPr>
          <w:rFonts w:ascii="Times New Roman" w:hAnsi="Times New Roman" w:cs="Times New Roman"/>
          <w:lang w:val="uk-UA"/>
        </w:rPr>
        <w:t xml:space="preserve">.2. </w:t>
      </w:r>
      <w:r w:rsidR="00DD542A">
        <w:rPr>
          <w:rFonts w:ascii="Times New Roman" w:hAnsi="Times New Roman" w:cs="Times New Roman"/>
          <w:lang w:val="uk-UA"/>
        </w:rPr>
        <w:t>За</w:t>
      </w:r>
      <w:r w:rsidRPr="00997F7C">
        <w:rPr>
          <w:rFonts w:ascii="Times New Roman" w:hAnsi="Times New Roman" w:cs="Times New Roman"/>
          <w:lang w:val="uk-UA"/>
        </w:rPr>
        <w:t xml:space="preserve"> критер</w:t>
      </w:r>
      <w:r w:rsidR="00DD542A">
        <w:rPr>
          <w:rFonts w:ascii="Times New Roman" w:hAnsi="Times New Roman" w:cs="Times New Roman"/>
          <w:lang w:val="uk-UA"/>
        </w:rPr>
        <w:t>ієм</w:t>
      </w:r>
      <w:r w:rsidRPr="00997F7C">
        <w:rPr>
          <w:rFonts w:ascii="Times New Roman" w:hAnsi="Times New Roman" w:cs="Times New Roman"/>
          <w:lang w:val="uk-UA"/>
        </w:rPr>
        <w:t xml:space="preserve"> См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рнова необх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д</w:t>
      </w:r>
      <w:r w:rsidR="00DD542A">
        <w:rPr>
          <w:rFonts w:ascii="Times New Roman" w:hAnsi="Times New Roman" w:cs="Times New Roman"/>
          <w:lang w:val="uk-UA"/>
        </w:rPr>
        <w:t>н</w:t>
      </w:r>
      <w:r w:rsidRPr="00997F7C">
        <w:rPr>
          <w:rFonts w:ascii="Times New Roman" w:hAnsi="Times New Roman" w:cs="Times New Roman"/>
          <w:lang w:val="uk-UA"/>
        </w:rPr>
        <w:t xml:space="preserve">о </w:t>
      </w:r>
      <w:r w:rsidR="00DD542A">
        <w:rPr>
          <w:rFonts w:ascii="Times New Roman" w:hAnsi="Times New Roman" w:cs="Times New Roman"/>
          <w:lang w:val="uk-UA"/>
        </w:rPr>
        <w:t>також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визначити </w:t>
      </w:r>
      <w:r w:rsidRPr="00997F7C">
        <w:rPr>
          <w:rFonts w:ascii="Times New Roman" w:hAnsi="Times New Roman" w:cs="Times New Roman"/>
          <w:lang w:val="uk-UA"/>
        </w:rPr>
        <w:t>на</w:t>
      </w:r>
      <w:r w:rsidR="00DD542A">
        <w:rPr>
          <w:rFonts w:ascii="Times New Roman" w:hAnsi="Times New Roman" w:cs="Times New Roman"/>
          <w:lang w:val="uk-UA"/>
        </w:rPr>
        <w:t>й</w:t>
      </w:r>
      <w:r w:rsidRPr="00997F7C">
        <w:rPr>
          <w:rFonts w:ascii="Times New Roman" w:hAnsi="Times New Roman" w:cs="Times New Roman"/>
          <w:lang w:val="uk-UA"/>
        </w:rPr>
        <w:t>б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 xml:space="preserve">льше </w:t>
      </w:r>
      <w:r w:rsidR="00DD542A">
        <w:rPr>
          <w:rFonts w:ascii="Times New Roman" w:hAnsi="Times New Roman" w:cs="Times New Roman"/>
          <w:lang w:val="uk-UA"/>
        </w:rPr>
        <w:t>за значенням випадкове відхилення</w:t>
      </w:r>
      <w:r w:rsidRPr="00997F7C">
        <w:rPr>
          <w:rFonts w:ascii="Times New Roman" w:hAnsi="Times New Roman" w:cs="Times New Roman"/>
          <w:lang w:val="uk-UA"/>
        </w:rPr>
        <w:t xml:space="preserve">, </w:t>
      </w:r>
      <w:r w:rsidR="00DD542A">
        <w:rPr>
          <w:rFonts w:ascii="Times New Roman" w:hAnsi="Times New Roman" w:cs="Times New Roman"/>
          <w:lang w:val="uk-UA"/>
        </w:rPr>
        <w:t>у</w:t>
      </w:r>
      <w:r w:rsidRPr="00997F7C">
        <w:rPr>
          <w:rFonts w:ascii="Times New Roman" w:hAnsi="Times New Roman" w:cs="Times New Roman"/>
          <w:lang w:val="uk-UA"/>
        </w:rPr>
        <w:t xml:space="preserve">зяте по модулю, </w:t>
      </w:r>
      <w:r w:rsidR="00DD542A">
        <w:rPr>
          <w:rFonts w:ascii="Times New Roman" w:hAnsi="Times New Roman" w:cs="Times New Roman"/>
          <w:lang w:val="uk-UA"/>
        </w:rPr>
        <w:t xml:space="preserve">і </w:t>
      </w:r>
      <w:r w:rsidRPr="00997F7C">
        <w:rPr>
          <w:rFonts w:ascii="Times New Roman" w:hAnsi="Times New Roman" w:cs="Times New Roman"/>
          <w:lang w:val="uk-UA"/>
        </w:rPr>
        <w:t>р</w:t>
      </w:r>
      <w:r w:rsidR="00DD542A">
        <w:rPr>
          <w:rFonts w:ascii="Times New Roman" w:hAnsi="Times New Roman" w:cs="Times New Roman"/>
          <w:lang w:val="uk-UA"/>
        </w:rPr>
        <w:t>о</w:t>
      </w:r>
      <w:r w:rsidRPr="00997F7C">
        <w:rPr>
          <w:rFonts w:ascii="Times New Roman" w:hAnsi="Times New Roman" w:cs="Times New Roman"/>
          <w:lang w:val="uk-UA"/>
        </w:rPr>
        <w:t>зд</w:t>
      </w:r>
      <w:r w:rsidR="00DD542A">
        <w:rPr>
          <w:rFonts w:ascii="Times New Roman" w:hAnsi="Times New Roman" w:cs="Times New Roman"/>
          <w:lang w:val="uk-UA"/>
        </w:rPr>
        <w:t>ілити</w:t>
      </w:r>
      <w:r w:rsidRPr="00997F7C">
        <w:rPr>
          <w:rFonts w:ascii="Times New Roman" w:hAnsi="Times New Roman" w:cs="Times New Roman"/>
          <w:lang w:val="uk-UA"/>
        </w:rPr>
        <w:t xml:space="preserve"> на значен</w:t>
      </w:r>
      <w:r w:rsidR="00DD542A">
        <w:rPr>
          <w:rFonts w:ascii="Times New Roman" w:hAnsi="Times New Roman" w:cs="Times New Roman"/>
          <w:lang w:val="uk-UA"/>
        </w:rPr>
        <w:t>ня</w:t>
      </w:r>
      <w:r w:rsidRPr="00997F7C">
        <w:rPr>
          <w:rFonts w:ascii="Times New Roman" w:hAnsi="Times New Roman" w:cs="Times New Roman"/>
          <w:lang w:val="uk-UA"/>
        </w:rPr>
        <w:t xml:space="preserve"> СК</w:t>
      </w:r>
      <w:r w:rsidR="00DD542A">
        <w:rPr>
          <w:rFonts w:ascii="Times New Roman" w:hAnsi="Times New Roman" w:cs="Times New Roman"/>
          <w:lang w:val="uk-UA"/>
        </w:rPr>
        <w:t>В,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а потім </w:t>
      </w:r>
      <w:r w:rsidR="00DD542A">
        <w:rPr>
          <w:rFonts w:ascii="Times New Roman" w:hAnsi="Times New Roman" w:cs="Times New Roman"/>
          <w:lang w:val="uk-UA"/>
        </w:rPr>
        <w:lastRenderedPageBreak/>
        <w:t>порівняти з</w:t>
      </w:r>
      <w:r w:rsidRPr="00997F7C">
        <w:rPr>
          <w:rFonts w:ascii="Times New Roman" w:hAnsi="Times New Roman" w:cs="Times New Roman"/>
          <w:lang w:val="uk-UA"/>
        </w:rPr>
        <w:t xml:space="preserve"> допустим</w:t>
      </w:r>
      <w:r w:rsidR="00DD542A">
        <w:rPr>
          <w:rFonts w:ascii="Times New Roman" w:hAnsi="Times New Roman" w:cs="Times New Roman"/>
          <w:lang w:val="uk-UA"/>
        </w:rPr>
        <w:t>и</w:t>
      </w:r>
      <w:r w:rsidRPr="00997F7C">
        <w:rPr>
          <w:rFonts w:ascii="Times New Roman" w:hAnsi="Times New Roman" w:cs="Times New Roman"/>
          <w:lang w:val="uk-UA"/>
        </w:rPr>
        <w:t>м значен</w:t>
      </w:r>
      <w:r w:rsidR="00DD542A">
        <w:rPr>
          <w:rFonts w:ascii="Times New Roman" w:hAnsi="Times New Roman" w:cs="Times New Roman"/>
          <w:lang w:val="uk-UA"/>
        </w:rPr>
        <w:t>ня</w:t>
      </w:r>
      <w:r w:rsidRPr="00997F7C">
        <w:rPr>
          <w:rFonts w:ascii="Times New Roman" w:hAnsi="Times New Roman" w:cs="Times New Roman"/>
          <w:lang w:val="uk-UA"/>
        </w:rPr>
        <w:t>м</w:t>
      </w:r>
      <w:r w:rsidR="000F1442">
        <w:rPr>
          <w:rFonts w:ascii="Times New Roman" w:hAnsi="Times New Roman" w:cs="Times New Roman"/>
          <w:lang w:val="uk-UA"/>
        </w:rPr>
        <w:t xml:space="preserve"> </w:t>
      </w:r>
      <w:r w:rsidR="000F1442" w:rsidRPr="001C4314">
        <w:rPr>
          <w:position w:val="-12"/>
        </w:rPr>
        <w:object w:dxaOrig="580" w:dyaOrig="360" w14:anchorId="5C7B9694">
          <v:shape id="_x0000_i1028" type="#_x0000_t75" style="width:28.7pt;height:18.45pt" o:ole="">
            <v:imagedata r:id="rId11" o:title=""/>
          </v:shape>
          <o:OLEObject Type="Embed" ProgID="Equation.3" ShapeID="_x0000_i1028" DrawAspect="Content" ObjectID="_1805106953" r:id="rId12"/>
        </w:object>
      </w:r>
      <w:r w:rsidRPr="00997F7C">
        <w:rPr>
          <w:rFonts w:ascii="Times New Roman" w:hAnsi="Times New Roman" w:cs="Times New Roman"/>
          <w:lang w:val="uk-UA"/>
        </w:rPr>
        <w:t xml:space="preserve">, </w:t>
      </w:r>
      <w:r w:rsidR="00DD542A">
        <w:rPr>
          <w:rFonts w:ascii="Times New Roman" w:hAnsi="Times New Roman" w:cs="Times New Roman"/>
          <w:lang w:val="uk-UA"/>
        </w:rPr>
        <w:t>яке потрібно обрати із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таблиці </w:t>
      </w:r>
      <w:r w:rsidRPr="00997F7C">
        <w:rPr>
          <w:rFonts w:ascii="Times New Roman" w:hAnsi="Times New Roman" w:cs="Times New Roman"/>
          <w:lang w:val="uk-UA"/>
        </w:rPr>
        <w:t>статистики См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 xml:space="preserve">рнова </w:t>
      </w:r>
      <w:r w:rsidR="00DD542A">
        <w:rPr>
          <w:rFonts w:ascii="Times New Roman" w:hAnsi="Times New Roman" w:cs="Times New Roman"/>
          <w:lang w:val="uk-UA"/>
        </w:rPr>
        <w:t>у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відповідності до завданої </w:t>
      </w:r>
      <w:r w:rsidRPr="00997F7C">
        <w:rPr>
          <w:rFonts w:ascii="Times New Roman" w:hAnsi="Times New Roman" w:cs="Times New Roman"/>
          <w:lang w:val="uk-UA"/>
        </w:rPr>
        <w:t xml:space="preserve"> дов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р</w:t>
      </w:r>
      <w:r w:rsidR="00DD542A">
        <w:rPr>
          <w:rFonts w:ascii="Times New Roman" w:hAnsi="Times New Roman" w:cs="Times New Roman"/>
          <w:lang w:val="uk-UA"/>
        </w:rPr>
        <w:t>ч</w:t>
      </w:r>
      <w:r w:rsidRPr="00997F7C">
        <w:rPr>
          <w:rFonts w:ascii="Times New Roman" w:hAnsi="Times New Roman" w:cs="Times New Roman"/>
          <w:lang w:val="uk-UA"/>
        </w:rPr>
        <w:t>о</w:t>
      </w:r>
      <w:r w:rsidR="00DD542A">
        <w:rPr>
          <w:rFonts w:ascii="Times New Roman" w:hAnsi="Times New Roman" w:cs="Times New Roman"/>
          <w:lang w:val="uk-UA"/>
        </w:rPr>
        <w:t>ї</w:t>
      </w:r>
      <w:r w:rsidRPr="00997F7C">
        <w:rPr>
          <w:rFonts w:ascii="Times New Roman" w:hAnsi="Times New Roman" w:cs="Times New Roman"/>
          <w:lang w:val="uk-UA"/>
        </w:rPr>
        <w:t xml:space="preserve"> в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ро</w:t>
      </w:r>
      <w:r w:rsidR="00DD542A">
        <w:rPr>
          <w:rFonts w:ascii="Times New Roman" w:hAnsi="Times New Roman" w:cs="Times New Roman"/>
          <w:lang w:val="uk-UA"/>
        </w:rPr>
        <w:t>гідності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D542A">
        <w:rPr>
          <w:rFonts w:ascii="Times New Roman" w:hAnsi="Times New Roman" w:cs="Times New Roman"/>
          <w:i/>
          <w:lang w:val="uk-UA"/>
        </w:rPr>
        <w:t>Р</w:t>
      </w:r>
      <w:r w:rsidRPr="00DD542A"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>та</w:t>
      </w:r>
      <w:r w:rsidRPr="00997F7C">
        <w:rPr>
          <w:rFonts w:ascii="Times New Roman" w:hAnsi="Times New Roman" w:cs="Times New Roman"/>
          <w:lang w:val="uk-UA"/>
        </w:rPr>
        <w:t xml:space="preserve"> числ</w:t>
      </w:r>
      <w:r w:rsidR="00DD542A">
        <w:rPr>
          <w:rFonts w:ascii="Times New Roman" w:hAnsi="Times New Roman" w:cs="Times New Roman"/>
          <w:lang w:val="uk-UA"/>
        </w:rPr>
        <w:t>а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A43A0A">
        <w:rPr>
          <w:rFonts w:ascii="Times New Roman" w:hAnsi="Times New Roman" w:cs="Times New Roman"/>
          <w:lang w:val="uk-UA"/>
        </w:rPr>
        <w:t xml:space="preserve">спостережень </w:t>
      </w:r>
      <w:r w:rsidRPr="00DD542A">
        <w:rPr>
          <w:rFonts w:ascii="Times New Roman" w:hAnsi="Times New Roman" w:cs="Times New Roman"/>
          <w:i/>
          <w:lang w:val="uk-UA"/>
        </w:rPr>
        <w:t>n</w:t>
      </w:r>
      <w:r w:rsidR="00DD542A">
        <w:rPr>
          <w:rFonts w:ascii="Times New Roman" w:hAnsi="Times New Roman" w:cs="Times New Roman"/>
          <w:lang w:val="uk-UA"/>
        </w:rPr>
        <w:t xml:space="preserve"> (див. таблицю </w:t>
      </w:r>
      <w:r w:rsidR="00AE2E9E">
        <w:rPr>
          <w:rFonts w:ascii="Times New Roman" w:hAnsi="Times New Roman" w:cs="Times New Roman"/>
          <w:lang w:val="uk-UA"/>
        </w:rPr>
        <w:t>2</w:t>
      </w:r>
      <w:r w:rsidR="00DD542A">
        <w:rPr>
          <w:rFonts w:ascii="Times New Roman" w:hAnsi="Times New Roman" w:cs="Times New Roman"/>
          <w:lang w:val="uk-UA"/>
        </w:rPr>
        <w:t>)</w:t>
      </w:r>
      <w:r w:rsidRPr="00997F7C">
        <w:rPr>
          <w:rFonts w:ascii="Times New Roman" w:hAnsi="Times New Roman" w:cs="Times New Roman"/>
          <w:lang w:val="uk-UA"/>
        </w:rPr>
        <w:t>:</w:t>
      </w:r>
    </w:p>
    <w:p w14:paraId="1C41D207" w14:textId="2C6F4BAF" w:rsidR="00997F7C" w:rsidRPr="00997F7C" w:rsidRDefault="00997F7C" w:rsidP="00DD542A">
      <w:pPr>
        <w:pStyle w:val="a8"/>
        <w:spacing w:after="200"/>
        <w:ind w:firstLine="227"/>
        <w:jc w:val="center"/>
        <w:rPr>
          <w:rFonts w:ascii="Times New Roman" w:hAnsi="Times New Roman" w:cs="Times New Roman"/>
          <w:lang w:val="uk-UA"/>
        </w:rPr>
      </w:pPr>
      <w:r w:rsidRPr="00997F7C">
        <w:rPr>
          <w:rFonts w:ascii="Times New Roman" w:hAnsi="Times New Roman" w:cs="Times New Roman"/>
          <w:lang w:val="uk-UA"/>
        </w:rPr>
        <w:t xml:space="preserve"> </w:t>
      </w:r>
      <w:r w:rsidR="00ED5093">
        <w:rPr>
          <w:rFonts w:ascii="Times New Roman" w:hAnsi="Times New Roman" w:cs="Times New Roman"/>
          <w:lang w:val="uk-UA"/>
        </w:rPr>
        <w:t xml:space="preserve">      </w:t>
      </w:r>
      <w:r w:rsidR="00702F7F">
        <w:rPr>
          <w:rFonts w:ascii="Times New Roman" w:hAnsi="Times New Roman" w:cs="Times New Roman"/>
          <w:lang w:val="uk-UA"/>
        </w:rPr>
        <w:t xml:space="preserve">  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0F1442" w:rsidRPr="00DD542A">
        <w:rPr>
          <w:rFonts w:ascii="Times New Roman" w:hAnsi="Times New Roman" w:cs="Times New Roman"/>
          <w:position w:val="-30"/>
          <w:lang w:val="uk-UA"/>
        </w:rPr>
        <w:object w:dxaOrig="5880" w:dyaOrig="720" w14:anchorId="0C4C9D83">
          <v:shape id="_x0000_i1029" type="#_x0000_t75" style="width:314.15pt;height:38.15pt" o:ole="">
            <v:imagedata r:id="rId13" o:title=""/>
          </v:shape>
          <o:OLEObject Type="Embed" ProgID="Equation.3" ShapeID="_x0000_i1029" DrawAspect="Content" ObjectID="_1805106954" r:id="rId14"/>
        </w:object>
      </w:r>
      <w:r w:rsidRPr="00997F7C">
        <w:rPr>
          <w:rFonts w:ascii="Times New Roman" w:hAnsi="Times New Roman" w:cs="Times New Roman"/>
          <w:lang w:val="uk-UA"/>
        </w:rPr>
        <w:t xml:space="preserve">       </w:t>
      </w:r>
      <w:r w:rsidR="00702F7F">
        <w:rPr>
          <w:rFonts w:ascii="Times New Roman" w:hAnsi="Times New Roman" w:cs="Times New Roman"/>
          <w:lang w:val="uk-UA"/>
        </w:rPr>
        <w:t xml:space="preserve">                 </w:t>
      </w:r>
      <w:r w:rsidRPr="00997F7C">
        <w:rPr>
          <w:rFonts w:ascii="Times New Roman" w:hAnsi="Times New Roman" w:cs="Times New Roman"/>
          <w:lang w:val="uk-UA"/>
        </w:rPr>
        <w:t xml:space="preserve">(4)  </w:t>
      </w:r>
    </w:p>
    <w:p w14:paraId="242308F9" w14:textId="77777777" w:rsidR="00702F7F" w:rsidRDefault="00702F7F" w:rsidP="00702F7F">
      <w:pPr>
        <w:pStyle w:val="a8"/>
        <w:spacing w:after="20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виявлено промах за критерієм Смірнова, то рекомендовано перевірити найближчі до нього значення.</w:t>
      </w:r>
    </w:p>
    <w:p w14:paraId="6F1BF54C" w14:textId="77777777" w:rsidR="00997F7C" w:rsidRPr="00997F7C" w:rsidRDefault="000571D0" w:rsidP="00702F7F">
      <w:pPr>
        <w:pStyle w:val="a8"/>
        <w:spacing w:after="20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6</w:t>
      </w:r>
      <w:r w:rsidR="00997F7C" w:rsidRPr="00997F7C">
        <w:rPr>
          <w:rFonts w:ascii="Times New Roman" w:hAnsi="Times New Roman" w:cs="Times New Roman"/>
        </w:rPr>
        <w:t xml:space="preserve">. </w:t>
      </w:r>
      <w:r w:rsidR="00702F7F">
        <w:rPr>
          <w:rFonts w:ascii="Times New Roman" w:hAnsi="Times New Roman" w:cs="Times New Roman"/>
          <w:lang w:val="uk-UA"/>
        </w:rPr>
        <w:t xml:space="preserve">Обрахувати точкову </w:t>
      </w:r>
      <w:proofErr w:type="spellStart"/>
      <w:r w:rsidR="00997F7C" w:rsidRPr="00997F7C">
        <w:rPr>
          <w:rFonts w:ascii="Times New Roman" w:hAnsi="Times New Roman" w:cs="Times New Roman"/>
        </w:rPr>
        <w:t>оц</w:t>
      </w:r>
      <w:proofErr w:type="spellEnd"/>
      <w:r w:rsidR="00702F7F">
        <w:rPr>
          <w:rFonts w:ascii="Times New Roman" w:hAnsi="Times New Roman" w:cs="Times New Roman"/>
          <w:lang w:val="uk-UA"/>
        </w:rPr>
        <w:t>і</w:t>
      </w:r>
      <w:proofErr w:type="spellStart"/>
      <w:r w:rsidR="00997F7C" w:rsidRPr="00997F7C">
        <w:rPr>
          <w:rFonts w:ascii="Times New Roman" w:hAnsi="Times New Roman" w:cs="Times New Roman"/>
        </w:rPr>
        <w:t>нку</w:t>
      </w:r>
      <w:proofErr w:type="spellEnd"/>
      <w:r w:rsidR="00997F7C" w:rsidRPr="00997F7C">
        <w:rPr>
          <w:rFonts w:ascii="Times New Roman" w:hAnsi="Times New Roman" w:cs="Times New Roman"/>
        </w:rPr>
        <w:t xml:space="preserve"> СК</w:t>
      </w:r>
      <w:r w:rsidR="00702F7F">
        <w:rPr>
          <w:rFonts w:ascii="Times New Roman" w:hAnsi="Times New Roman" w:cs="Times New Roman"/>
          <w:lang w:val="uk-UA"/>
        </w:rPr>
        <w:t>В</w:t>
      </w:r>
      <w:r w:rsidR="00997F7C" w:rsidRPr="00997F7C">
        <w:rPr>
          <w:rFonts w:ascii="Times New Roman" w:hAnsi="Times New Roman" w:cs="Times New Roman"/>
        </w:rPr>
        <w:t xml:space="preserve"> </w:t>
      </w:r>
      <w:r w:rsidR="00702F7F">
        <w:rPr>
          <w:rFonts w:ascii="Times New Roman" w:hAnsi="Times New Roman" w:cs="Times New Roman"/>
          <w:lang w:val="uk-UA"/>
        </w:rPr>
        <w:t>результату вимірювання</w:t>
      </w:r>
      <w:r w:rsidR="00997F7C" w:rsidRPr="00997F7C">
        <w:rPr>
          <w:rFonts w:ascii="Times New Roman" w:hAnsi="Times New Roman" w:cs="Times New Roman"/>
        </w:rPr>
        <w:t>:</w:t>
      </w:r>
    </w:p>
    <w:p w14:paraId="1E9E5155" w14:textId="39E1B549" w:rsidR="00997F7C" w:rsidRPr="00997F7C" w:rsidRDefault="00702F7F" w:rsidP="00702F7F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997F7C" w:rsidRPr="00997F7C">
        <w:rPr>
          <w:rFonts w:ascii="Times New Roman" w:hAnsi="Times New Roman" w:cs="Times New Roman"/>
          <w:lang w:val="uk-UA"/>
        </w:rPr>
        <w:t xml:space="preserve">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="00ED5093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w:r w:rsidRPr="00702F7F">
        <w:rPr>
          <w:rFonts w:ascii="Times New Roman" w:hAnsi="Times New Roman" w:cs="Times New Roman"/>
          <w:position w:val="-36"/>
          <w:lang w:val="en-US"/>
        </w:rPr>
        <w:object w:dxaOrig="3600" w:dyaOrig="859" w14:anchorId="724353B9">
          <v:shape id="_x0000_i1030" type="#_x0000_t75" style="width:202.7pt;height:47.15pt" o:ole="" fillcolor="window">
            <v:imagedata r:id="rId15" o:title=""/>
          </v:shape>
          <o:OLEObject Type="Embed" ProgID="Equation.3" ShapeID="_x0000_i1030" DrawAspect="Content" ObjectID="_1805106955" r:id="rId16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    </w:t>
      </w:r>
      <w:r w:rsidR="00ED5093">
        <w:rPr>
          <w:rFonts w:ascii="Times New Roman" w:hAnsi="Times New Roman" w:cs="Times New Roman"/>
          <w:lang w:val="uk-UA"/>
        </w:rPr>
        <w:t xml:space="preserve">       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ab/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997F7C" w:rsidRPr="00997F7C">
        <w:rPr>
          <w:rFonts w:ascii="Times New Roman" w:hAnsi="Times New Roman" w:cs="Times New Roman"/>
        </w:rPr>
        <w:t xml:space="preserve">  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997F7C" w:rsidRPr="00997F7C">
        <w:rPr>
          <w:rFonts w:ascii="Times New Roman" w:hAnsi="Times New Roman" w:cs="Times New Roman"/>
        </w:rPr>
        <w:t>(</w:t>
      </w:r>
      <w:r w:rsidR="00997F7C" w:rsidRPr="00997F7C">
        <w:rPr>
          <w:rFonts w:ascii="Times New Roman" w:hAnsi="Times New Roman" w:cs="Times New Roman"/>
          <w:lang w:val="uk-UA"/>
        </w:rPr>
        <w:t>5</w:t>
      </w:r>
      <w:r w:rsidR="00997F7C" w:rsidRPr="00997F7C">
        <w:rPr>
          <w:rFonts w:ascii="Times New Roman" w:hAnsi="Times New Roman" w:cs="Times New Roman"/>
        </w:rPr>
        <w:t>)</w:t>
      </w:r>
    </w:p>
    <w:p w14:paraId="3AA2F2EF" w14:textId="77777777" w:rsidR="000F1442" w:rsidRDefault="000571D0" w:rsidP="00702F7F">
      <w:pPr>
        <w:pStyle w:val="a8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997F7C" w:rsidRPr="00997F7C">
        <w:rPr>
          <w:rFonts w:ascii="Times New Roman" w:hAnsi="Times New Roman" w:cs="Times New Roman"/>
        </w:rPr>
        <w:t xml:space="preserve">. </w:t>
      </w:r>
      <w:r w:rsidR="00702F7F">
        <w:rPr>
          <w:rFonts w:ascii="Times New Roman" w:hAnsi="Times New Roman" w:cs="Times New Roman"/>
          <w:lang w:val="uk-UA"/>
        </w:rPr>
        <w:t xml:space="preserve">Визначити довірчі межі </w:t>
      </w:r>
      <w:r w:rsidR="00702F7F" w:rsidRPr="000571D0">
        <w:rPr>
          <w:rFonts w:ascii="Times New Roman" w:hAnsi="Times New Roman" w:cs="Times New Roman"/>
          <w:i/>
          <w:sz w:val="32"/>
          <w:szCs w:val="32"/>
          <w:lang w:val="uk-UA"/>
        </w:rPr>
        <w:t>ε</w:t>
      </w:r>
      <w:r w:rsidR="00702F7F">
        <w:rPr>
          <w:rFonts w:ascii="Times New Roman" w:hAnsi="Times New Roman" w:cs="Times New Roman"/>
          <w:lang w:val="uk-UA"/>
        </w:rPr>
        <w:t xml:space="preserve"> випадкової похибки результату вимірювання:</w:t>
      </w:r>
      <w:r>
        <w:rPr>
          <w:rFonts w:ascii="Times New Roman" w:hAnsi="Times New Roman" w:cs="Times New Roman"/>
          <w:lang w:val="uk-UA"/>
        </w:rPr>
        <w:t xml:space="preserve"> </w:t>
      </w:r>
      <w:r w:rsidR="00702F7F">
        <w:rPr>
          <w:rFonts w:ascii="Times New Roman" w:hAnsi="Times New Roman" w:cs="Times New Roman"/>
          <w:lang w:val="uk-UA"/>
        </w:rPr>
        <w:t xml:space="preserve"> </w:t>
      </w:r>
      <w:r w:rsidR="00A43A0A">
        <w:rPr>
          <w:rFonts w:ascii="Times New Roman" w:hAnsi="Times New Roman" w:cs="Times New Roman"/>
          <w:lang w:val="uk-UA"/>
        </w:rPr>
        <w:t xml:space="preserve">                                     </w:t>
      </w:r>
    </w:p>
    <w:p w14:paraId="184E987D" w14:textId="25C266E2" w:rsidR="00997F7C" w:rsidRDefault="000F1442" w:rsidP="000F1442">
      <w:pPr>
        <w:pStyle w:val="a8"/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  <m:oMath>
        <m:r>
          <w:rPr>
            <w:rFonts w:ascii="Cambria Math" w:hAnsi="Cambria Math" w:cs="Times New Roman"/>
            <w:lang w:val="uk-UA"/>
          </w:rPr>
          <m:t>ε=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±t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·S(</m:t>
        </m:r>
        <m:bar>
          <m:barPr>
            <m:pos m:val="top"/>
            <m:ctrlPr>
              <w:rPr>
                <w:rFonts w:ascii="Cambria Math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lang w:val="uk-UA"/>
              </w:rPr>
              <m:t>R),</m:t>
            </m:r>
          </m:e>
        </m:bar>
      </m:oMath>
      <w:r w:rsidR="00A43A0A">
        <w:rPr>
          <w:rFonts w:ascii="Times New Roman" w:eastAsiaTheme="minorEastAsia" w:hAnsi="Times New Roman" w:cs="Times New Roman"/>
          <w:lang w:val="uk-UA"/>
        </w:rPr>
        <w:t xml:space="preserve">                                      </w:t>
      </w:r>
      <w:r w:rsidR="00ED5093">
        <w:rPr>
          <w:rFonts w:ascii="Times New Roman" w:eastAsiaTheme="minorEastAsia" w:hAnsi="Times New Roman" w:cs="Times New Roman"/>
          <w:lang w:val="uk-UA"/>
        </w:rPr>
        <w:t xml:space="preserve">            </w:t>
      </w:r>
      <w:r w:rsidR="00A43A0A">
        <w:rPr>
          <w:rFonts w:ascii="Times New Roman" w:eastAsiaTheme="minorEastAsia" w:hAnsi="Times New Roman" w:cs="Times New Roman"/>
          <w:lang w:val="uk-UA"/>
        </w:rPr>
        <w:t xml:space="preserve">   (6)</w:t>
      </w:r>
    </w:p>
    <w:p w14:paraId="1A3CA8D6" w14:textId="77777777" w:rsidR="005819EB" w:rsidRDefault="00532476" w:rsidP="00C16984">
      <w:pPr>
        <w:pStyle w:val="a8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де 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</m:oMath>
      <w:r w:rsidR="005819EB">
        <w:rPr>
          <w:rFonts w:ascii="Times New Roman" w:eastAsiaTheme="minorEastAsia" w:hAnsi="Times New Roman" w:cs="Times New Roman"/>
          <w:lang w:val="uk-UA"/>
        </w:rPr>
        <w:t xml:space="preserve"> - коефіцієнт, який обирають з таблиці </w:t>
      </w:r>
      <w:r w:rsidR="00A43A0A">
        <w:rPr>
          <w:rFonts w:ascii="Times New Roman" w:eastAsiaTheme="minorEastAsia" w:hAnsi="Times New Roman" w:cs="Times New Roman"/>
          <w:lang w:val="uk-UA"/>
        </w:rPr>
        <w:t xml:space="preserve">статистики Стьюдента за значенням довірчої вірогідності </w:t>
      </w:r>
      <w:proofErr w:type="spellStart"/>
      <w:r w:rsidR="00A43A0A" w:rsidRPr="00A43A0A">
        <w:rPr>
          <w:rFonts w:ascii="Times New Roman" w:hAnsi="Times New Roman" w:cs="Times New Roman"/>
          <w:i/>
        </w:rPr>
        <w:t>Р</w:t>
      </w:r>
      <w:r w:rsidR="00A43A0A" w:rsidRPr="00A43A0A">
        <w:rPr>
          <w:rFonts w:ascii="Times New Roman" w:hAnsi="Times New Roman" w:cs="Times New Roman"/>
          <w:i/>
          <w:vertAlign w:val="subscript"/>
        </w:rPr>
        <w:t>дов</w:t>
      </w:r>
      <w:proofErr w:type="spellEnd"/>
      <w:r w:rsidR="00A43A0A" w:rsidRPr="00A43A0A">
        <w:rPr>
          <w:rFonts w:ascii="Times New Roman" w:hAnsi="Times New Roman" w:cs="Times New Roman"/>
          <w:i/>
        </w:rPr>
        <w:t xml:space="preserve"> </w:t>
      </w:r>
      <w:r w:rsidR="00A43A0A" w:rsidRPr="00997F7C">
        <w:rPr>
          <w:rFonts w:ascii="Times New Roman" w:hAnsi="Times New Roman" w:cs="Times New Roman"/>
        </w:rPr>
        <w:t xml:space="preserve"> </w:t>
      </w:r>
      <w:r w:rsidR="00A43A0A">
        <w:rPr>
          <w:rFonts w:ascii="Times New Roman" w:hAnsi="Times New Roman" w:cs="Times New Roman"/>
          <w:lang w:val="uk-UA"/>
        </w:rPr>
        <w:t>та</w:t>
      </w:r>
      <w:r w:rsidR="00A43A0A" w:rsidRPr="00997F7C">
        <w:rPr>
          <w:rFonts w:ascii="Times New Roman" w:hAnsi="Times New Roman" w:cs="Times New Roman"/>
        </w:rPr>
        <w:t xml:space="preserve"> числа </w:t>
      </w:r>
      <w:proofErr w:type="spellStart"/>
      <w:r w:rsidR="00A43A0A" w:rsidRPr="00997F7C">
        <w:rPr>
          <w:rFonts w:ascii="Times New Roman" w:hAnsi="Times New Roman" w:cs="Times New Roman"/>
        </w:rPr>
        <w:t>ст</w:t>
      </w:r>
      <w:proofErr w:type="spellEnd"/>
      <w:r w:rsidR="00A43A0A">
        <w:rPr>
          <w:rFonts w:ascii="Times New Roman" w:hAnsi="Times New Roman" w:cs="Times New Roman"/>
          <w:lang w:val="uk-UA"/>
        </w:rPr>
        <w:t>у</w:t>
      </w:r>
      <w:r w:rsidR="00A43A0A" w:rsidRPr="00997F7C">
        <w:rPr>
          <w:rFonts w:ascii="Times New Roman" w:hAnsi="Times New Roman" w:cs="Times New Roman"/>
        </w:rPr>
        <w:t>пен</w:t>
      </w:r>
      <w:proofErr w:type="spellStart"/>
      <w:r w:rsidR="00A43A0A">
        <w:rPr>
          <w:rFonts w:ascii="Times New Roman" w:hAnsi="Times New Roman" w:cs="Times New Roman"/>
          <w:lang w:val="uk-UA"/>
        </w:rPr>
        <w:t>ів</w:t>
      </w:r>
      <w:proofErr w:type="spellEnd"/>
      <w:r w:rsidR="00A43A0A" w:rsidRPr="00997F7C">
        <w:rPr>
          <w:rFonts w:ascii="Times New Roman" w:hAnsi="Times New Roman" w:cs="Times New Roman"/>
        </w:rPr>
        <w:t xml:space="preserve"> свобод</w:t>
      </w:r>
      <w:r w:rsidR="00A43A0A">
        <w:rPr>
          <w:rFonts w:ascii="Times New Roman" w:hAnsi="Times New Roman" w:cs="Times New Roman"/>
          <w:lang w:val="uk-UA"/>
        </w:rPr>
        <w:t>и</w:t>
      </w:r>
      <w:r w:rsidR="00A43A0A" w:rsidRPr="00997F7C">
        <w:rPr>
          <w:rFonts w:ascii="Times New Roman" w:hAnsi="Times New Roman" w:cs="Times New Roman"/>
        </w:rPr>
        <w:t xml:space="preserve"> </w:t>
      </w:r>
      <w:r w:rsidR="00227A42" w:rsidRPr="00F97B78">
        <w:rPr>
          <w:rFonts w:ascii="Times New Roman" w:hAnsi="Times New Roman" w:cs="Times New Roman"/>
        </w:rPr>
        <w:t xml:space="preserve"> </w:t>
      </w:r>
      <w:r w:rsidR="00A43A0A" w:rsidRPr="00A43A0A">
        <w:rPr>
          <w:rFonts w:ascii="Times New Roman" w:hAnsi="Times New Roman" w:cs="Times New Roman"/>
          <w:i/>
          <w:lang w:val="en-US"/>
        </w:rPr>
        <w:t>k</w:t>
      </w:r>
      <w:r w:rsidR="00A43A0A" w:rsidRPr="00A43A0A">
        <w:rPr>
          <w:rFonts w:ascii="Times New Roman" w:hAnsi="Times New Roman" w:cs="Times New Roman"/>
          <w:i/>
          <w:lang w:val="uk-UA"/>
        </w:rPr>
        <w:t xml:space="preserve"> </w:t>
      </w:r>
      <w:r w:rsidR="00A43A0A" w:rsidRPr="00A43A0A">
        <w:rPr>
          <w:rFonts w:ascii="Times New Roman" w:hAnsi="Times New Roman" w:cs="Times New Roman"/>
          <w:i/>
        </w:rPr>
        <w:t>=</w:t>
      </w:r>
      <w:r w:rsidR="00A43A0A" w:rsidRPr="00A43A0A">
        <w:rPr>
          <w:rFonts w:ascii="Times New Roman" w:hAnsi="Times New Roman" w:cs="Times New Roman"/>
          <w:i/>
          <w:lang w:val="uk-UA"/>
        </w:rPr>
        <w:t xml:space="preserve"> </w:t>
      </w:r>
      <w:r w:rsidR="00A43A0A" w:rsidRPr="00A43A0A">
        <w:rPr>
          <w:rFonts w:ascii="Times New Roman" w:hAnsi="Times New Roman" w:cs="Times New Roman"/>
          <w:i/>
          <w:lang w:val="en-US"/>
        </w:rPr>
        <w:t>n</w:t>
      </w:r>
      <w:r w:rsidR="00A43A0A" w:rsidRPr="00A43A0A">
        <w:rPr>
          <w:rFonts w:ascii="Times New Roman" w:hAnsi="Times New Roman" w:cs="Times New Roman"/>
          <w:i/>
        </w:rPr>
        <w:t xml:space="preserve"> – 1</w:t>
      </w:r>
      <w:r w:rsidR="00A43A0A" w:rsidRPr="00A43A0A">
        <w:rPr>
          <w:rFonts w:ascii="Times New Roman" w:hAnsi="Times New Roman" w:cs="Times New Roman"/>
        </w:rPr>
        <w:t xml:space="preserve"> (</w:t>
      </w:r>
      <w:r w:rsidR="00A43A0A">
        <w:rPr>
          <w:rFonts w:ascii="Times New Roman" w:hAnsi="Times New Roman" w:cs="Times New Roman"/>
          <w:lang w:val="uk-UA"/>
        </w:rPr>
        <w:t xml:space="preserve">див. таблицю </w:t>
      </w:r>
      <w:r w:rsidR="00AE2E9E">
        <w:rPr>
          <w:rFonts w:ascii="Times New Roman" w:hAnsi="Times New Roman" w:cs="Times New Roman"/>
          <w:lang w:val="uk-UA"/>
        </w:rPr>
        <w:t>3</w:t>
      </w:r>
      <w:r w:rsidR="00A43A0A">
        <w:rPr>
          <w:rFonts w:ascii="Times New Roman" w:hAnsi="Times New Roman" w:cs="Times New Roman"/>
          <w:lang w:val="uk-UA"/>
        </w:rPr>
        <w:t>)</w:t>
      </w:r>
      <w:r w:rsidR="00A43A0A" w:rsidRPr="00A43A0A">
        <w:rPr>
          <w:rFonts w:ascii="Times New Roman" w:hAnsi="Times New Roman" w:cs="Times New Roman"/>
        </w:rPr>
        <w:t xml:space="preserve">. </w:t>
      </w:r>
      <w:r w:rsidR="00A43A0A" w:rsidRPr="00997F7C">
        <w:rPr>
          <w:rFonts w:ascii="Times New Roman" w:hAnsi="Times New Roman" w:cs="Times New Roman"/>
        </w:rPr>
        <w:t xml:space="preserve"> </w:t>
      </w:r>
    </w:p>
    <w:p w14:paraId="2425E0C7" w14:textId="77777777" w:rsidR="00A43A0A" w:rsidRPr="003C4390" w:rsidRDefault="000571D0" w:rsidP="003C4390">
      <w:pPr>
        <w:pStyle w:val="a8"/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8</w:t>
      </w:r>
      <w:r w:rsidR="005819EB">
        <w:rPr>
          <w:rFonts w:ascii="Times New Roman" w:eastAsiaTheme="minorEastAsia" w:hAnsi="Times New Roman" w:cs="Times New Roman"/>
          <w:lang w:val="uk-UA"/>
        </w:rPr>
        <w:t>. Записати результат</w:t>
      </w:r>
      <w:r w:rsidR="00A43A0A" w:rsidRPr="00A43A0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43A0A" w:rsidRPr="00A43A0A">
        <w:rPr>
          <w:rFonts w:ascii="Times New Roman" w:eastAsiaTheme="minorEastAsia" w:hAnsi="Times New Roman" w:cs="Times New Roman"/>
        </w:rPr>
        <w:t>вимірювання</w:t>
      </w:r>
      <w:proofErr w:type="spellEnd"/>
      <w:r w:rsidR="00A43A0A" w:rsidRPr="00A43A0A">
        <w:rPr>
          <w:rFonts w:ascii="Times New Roman" w:eastAsiaTheme="minorEastAsia" w:hAnsi="Times New Roman" w:cs="Times New Roman"/>
        </w:rPr>
        <w:t xml:space="preserve"> у </w:t>
      </w:r>
      <w:proofErr w:type="spellStart"/>
      <w:r w:rsidR="00A43A0A" w:rsidRPr="00A43A0A">
        <w:rPr>
          <w:rFonts w:ascii="Times New Roman" w:eastAsiaTheme="minorEastAsia" w:hAnsi="Times New Roman" w:cs="Times New Roman"/>
        </w:rPr>
        <w:t>ви</w:t>
      </w:r>
      <w:r>
        <w:rPr>
          <w:rFonts w:ascii="Times New Roman" w:eastAsiaTheme="minorEastAsia" w:hAnsi="Times New Roman" w:cs="Times New Roman"/>
          <w:lang w:val="uk-UA"/>
        </w:rPr>
        <w:t>гля</w:t>
      </w:r>
      <w:r w:rsidR="00A43A0A" w:rsidRPr="00A43A0A">
        <w:rPr>
          <w:rFonts w:ascii="Times New Roman" w:eastAsiaTheme="minorEastAsia" w:hAnsi="Times New Roman" w:cs="Times New Roman"/>
        </w:rPr>
        <w:t>ді</w:t>
      </w:r>
      <w:proofErr w:type="spellEnd"/>
      <w:r w:rsidR="00A43A0A" w:rsidRPr="00A43A0A">
        <w:rPr>
          <w:rFonts w:ascii="Times New Roman" w:eastAsiaTheme="minorEastAsia" w:hAnsi="Times New Roman" w:cs="Times New Roman"/>
        </w:rPr>
        <w:t>:</w:t>
      </w:r>
      <w:r w:rsidR="00C16984">
        <w:rPr>
          <w:rFonts w:ascii="Times New Roman" w:eastAsiaTheme="minorEastAsia" w:hAnsi="Times New Roman" w:cs="Times New Roman"/>
          <w:lang w:val="uk-UA"/>
        </w:rPr>
        <w:t xml:space="preserve"> </w:t>
      </w:r>
      <w:r w:rsidR="00A43A0A" w:rsidRPr="001008FA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R=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bar>
        <m:r>
          <w:rPr>
            <w:rFonts w:ascii="Cambria Math" w:eastAsiaTheme="minorEastAsia" w:hAnsi="Cambria Math" w:cs="Times New Roman"/>
            <w:lang w:val="uk-UA"/>
          </w:rPr>
          <m:t xml:space="preserve">±ε 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дов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=____, n</m:t>
        </m:r>
        <m:r>
          <w:rPr>
            <w:rFonts w:ascii="Cambria Math" w:eastAsiaTheme="minorEastAsia" w:hAnsi="Cambria Math" w:cs="Times New Roman"/>
          </w:rPr>
          <m:t>=____</m:t>
        </m:r>
      </m:oMath>
      <w:r w:rsidR="00C16984" w:rsidRPr="001008FA">
        <w:rPr>
          <w:rFonts w:ascii="Times New Roman" w:eastAsiaTheme="minorEastAsia" w:hAnsi="Times New Roman" w:cs="Times New Roman"/>
        </w:rPr>
        <w:t xml:space="preserve">  </w:t>
      </w:r>
      <w:r w:rsidR="00A43A0A" w:rsidRPr="001008FA">
        <w:rPr>
          <w:rFonts w:ascii="Times New Roman" w:eastAsiaTheme="minorEastAsia" w:hAnsi="Times New Roman" w:cs="Times New Roman"/>
        </w:rPr>
        <w:t xml:space="preserve">          </w:t>
      </w:r>
      <w:r w:rsidR="003C4390">
        <w:rPr>
          <w:rFonts w:ascii="Times New Roman" w:eastAsiaTheme="minorEastAsia" w:hAnsi="Times New Roman" w:cs="Times New Roman"/>
        </w:rPr>
        <w:t xml:space="preserve">                             </w:t>
      </w:r>
    </w:p>
    <w:p w14:paraId="5C2CED43" w14:textId="77777777" w:rsidR="00A43A0A" w:rsidRPr="00A43A0A" w:rsidRDefault="00A43A0A" w:rsidP="00ED5093">
      <w:pPr>
        <w:pStyle w:val="a8"/>
        <w:spacing w:after="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 w:rsidRPr="00A43A0A">
        <w:rPr>
          <w:rFonts w:ascii="Times New Roman" w:eastAsiaTheme="minorEastAsia" w:hAnsi="Times New Roman" w:cs="Times New Roman"/>
        </w:rPr>
        <w:t>Точкова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та </w:t>
      </w:r>
      <w:proofErr w:type="spellStart"/>
      <w:r w:rsidRPr="00A43A0A">
        <w:rPr>
          <w:rFonts w:ascii="Times New Roman" w:eastAsiaTheme="minorEastAsia" w:hAnsi="Times New Roman" w:cs="Times New Roman"/>
        </w:rPr>
        <w:t>інтервальна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3A0A">
        <w:rPr>
          <w:rFonts w:ascii="Times New Roman" w:eastAsiaTheme="minorEastAsia" w:hAnsi="Times New Roman" w:cs="Times New Roman"/>
        </w:rPr>
        <w:t>оцінки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3A0A">
        <w:rPr>
          <w:rFonts w:ascii="Times New Roman" w:eastAsiaTheme="minorEastAsia" w:hAnsi="Times New Roman" w:cs="Times New Roman"/>
        </w:rPr>
        <w:t>повинні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бути </w:t>
      </w:r>
      <w:proofErr w:type="spellStart"/>
      <w:r w:rsidRPr="00A43A0A">
        <w:rPr>
          <w:rFonts w:ascii="Times New Roman" w:eastAsiaTheme="minorEastAsia" w:hAnsi="Times New Roman" w:cs="Times New Roman"/>
        </w:rPr>
        <w:t>округлені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з однаковою кількістю значущих цифр; починати округлення з інтервальної оцінки). </w:t>
      </w:r>
    </w:p>
    <w:p w14:paraId="487CB732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7D9B929E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4F3CF5E7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08962A40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306BE129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48E20C02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7191959B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27461895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2B62C40C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4F6814F2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62B0F070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0B51FC98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2B3B1933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30E0CB16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212B8DF3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2DF5A0A1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3E577FF3" w14:textId="77777777" w:rsidR="00ED5093" w:rsidRDefault="00ED5093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u w:val="single"/>
          <w:lang w:val="uk-UA"/>
        </w:rPr>
      </w:pPr>
    </w:p>
    <w:p w14:paraId="4296FB4E" w14:textId="43200473" w:rsidR="003C10DC" w:rsidRDefault="00AE2E9E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B9468E">
        <w:rPr>
          <w:rFonts w:ascii="Times New Roman" w:hAnsi="Times New Roman" w:cs="Times New Roman"/>
          <w:u w:val="single"/>
          <w:lang w:val="uk-UA"/>
        </w:rPr>
        <w:lastRenderedPageBreak/>
        <w:t>Як визначити коефіцієнт за таблицями статистик Смірнова та Стьюдента</w:t>
      </w:r>
      <w:r>
        <w:rPr>
          <w:rFonts w:ascii="Times New Roman" w:hAnsi="Times New Roman" w:cs="Times New Roman"/>
          <w:lang w:val="uk-UA"/>
        </w:rPr>
        <w:t xml:space="preserve">: </w:t>
      </w:r>
    </w:p>
    <w:p w14:paraId="3533C29E" w14:textId="77777777" w:rsidR="00B9468E" w:rsidRDefault="00AE2E9E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1) визначити  </w:t>
      </w:r>
      <w:r w:rsidRPr="00AE2E9E">
        <w:rPr>
          <w:rFonts w:ascii="Times New Roman" w:hAnsi="Times New Roman" w:cs="Times New Roman"/>
          <w:i/>
          <w:lang w:val="en-US"/>
        </w:rPr>
        <w:t>n</w:t>
      </w:r>
      <w:r w:rsidRPr="00AE2E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або </w:t>
      </w:r>
      <w:r w:rsidRPr="00AE2E9E">
        <w:rPr>
          <w:rFonts w:ascii="Times New Roman" w:hAnsi="Times New Roman" w:cs="Times New Roman"/>
          <w:i/>
          <w:lang w:val="en-US"/>
        </w:rPr>
        <w:t>k</w:t>
      </w:r>
      <w:r w:rsidR="000F1442">
        <w:rPr>
          <w:rFonts w:ascii="Times New Roman" w:hAnsi="Times New Roman" w:cs="Times New Roman"/>
          <w:i/>
          <w:lang w:val="uk-UA"/>
        </w:rPr>
        <w:t xml:space="preserve">: </w:t>
      </w:r>
      <w:r w:rsidR="000F1442">
        <w:rPr>
          <w:rFonts w:ascii="Times New Roman" w:hAnsi="Times New Roman" w:cs="Times New Roman"/>
          <w:b/>
          <w:i/>
          <w:snapToGrid w:val="0"/>
          <w:color w:val="000000"/>
          <w:lang w:val="en-US"/>
        </w:rPr>
        <w:t>k</w:t>
      </w:r>
      <w:r w:rsidR="000F1442">
        <w:rPr>
          <w:rFonts w:ascii="Times New Roman" w:hAnsi="Times New Roman" w:cs="Times New Roman"/>
          <w:b/>
          <w:i/>
          <w:snapToGrid w:val="0"/>
          <w:color w:val="000000"/>
          <w:lang w:val="uk-UA"/>
        </w:rPr>
        <w:t xml:space="preserve"> = n – 1</w:t>
      </w:r>
      <w:r w:rsidR="000F1442" w:rsidRPr="000F1442">
        <w:rPr>
          <w:rFonts w:ascii="Times New Roman" w:hAnsi="Times New Roman" w:cs="Times New Roman"/>
          <w:snapToGrid w:val="0"/>
          <w:color w:val="000000"/>
        </w:rPr>
        <w:t xml:space="preserve"> </w:t>
      </w:r>
      <w:r w:rsidRPr="00AE2E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1-й стовпчик</w:t>
      </w:r>
      <w:r w:rsidR="00B9468E">
        <w:rPr>
          <w:rFonts w:ascii="Times New Roman" w:hAnsi="Times New Roman" w:cs="Times New Roman"/>
          <w:lang w:val="uk-UA"/>
        </w:rPr>
        <w:t xml:space="preserve"> таблиць</w:t>
      </w:r>
      <w:r>
        <w:rPr>
          <w:rFonts w:ascii="Times New Roman" w:hAnsi="Times New Roman" w:cs="Times New Roman"/>
          <w:lang w:val="uk-UA"/>
        </w:rPr>
        <w:t xml:space="preserve">), 2) визначити </w:t>
      </w:r>
      <w:r w:rsidRPr="00AE2E9E">
        <w:rPr>
          <w:rFonts w:ascii="Times New Roman" w:hAnsi="Times New Roman" w:cs="Times New Roman"/>
          <w:i/>
          <w:lang w:val="en-US"/>
        </w:rPr>
        <w:t>P</w:t>
      </w:r>
      <w:proofErr w:type="spellStart"/>
      <w:r w:rsidRPr="00AE2E9E">
        <w:rPr>
          <w:rFonts w:ascii="Times New Roman" w:hAnsi="Times New Roman" w:cs="Times New Roman"/>
          <w:i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B9468E">
        <w:rPr>
          <w:rFonts w:ascii="Times New Roman" w:hAnsi="Times New Roman" w:cs="Times New Roman"/>
          <w:lang w:val="uk-UA"/>
        </w:rPr>
        <w:t>(значення задано</w:t>
      </w:r>
      <w:r w:rsidR="000F1442">
        <w:rPr>
          <w:rFonts w:ascii="Times New Roman" w:hAnsi="Times New Roman" w:cs="Times New Roman"/>
          <w:lang w:val="uk-UA"/>
        </w:rPr>
        <w:t xml:space="preserve"> в таблиці 1</w:t>
      </w:r>
      <w:r w:rsidR="00B9468E">
        <w:rPr>
          <w:rFonts w:ascii="Times New Roman" w:hAnsi="Times New Roman" w:cs="Times New Roman"/>
          <w:lang w:val="uk-UA"/>
        </w:rPr>
        <w:t xml:space="preserve">), 3) на перетині строки та стовпця визначити коефіцієнт. </w:t>
      </w:r>
    </w:p>
    <w:p w14:paraId="1DBDF4BA" w14:textId="77777777" w:rsidR="00E92F3D" w:rsidRPr="00B9468E" w:rsidRDefault="00B9468E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варіантів, в яких 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80%, </w:t>
      </w:r>
      <w:r w:rsidRPr="00B9468E"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90%. Для варіантів, в яких 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98%, </w:t>
      </w:r>
      <w:r w:rsidRPr="00B9468E"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99%.</w:t>
      </w:r>
    </w:p>
    <w:p w14:paraId="1B62486F" w14:textId="77777777" w:rsidR="00E92F3D" w:rsidRPr="000F1442" w:rsidRDefault="000F1442" w:rsidP="00ED5093">
      <w:pPr>
        <w:pStyle w:val="a8"/>
        <w:spacing w:after="0"/>
        <w:ind w:firstLine="567"/>
        <w:rPr>
          <w:rFonts w:ascii="Times New Roman" w:hAnsi="Times New Roman" w:cs="Times New Roman"/>
          <w:lang w:val="uk-UA"/>
        </w:rPr>
      </w:pP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0F1442">
        <w:rPr>
          <w:rFonts w:ascii="Times New Roman" w:hAnsi="Times New Roman" w:cs="Times New Roman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+ </w:t>
      </w:r>
      <w:r w:rsidRPr="000F1442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uk-UA"/>
        </w:rPr>
        <w:t xml:space="preserve"> = 1 (або 100%, якщо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0F1442">
        <w:rPr>
          <w:rFonts w:ascii="Times New Roman" w:hAnsi="Times New Roman" w:cs="Times New Roman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і </w:t>
      </w:r>
      <w:r w:rsidRPr="000F1442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uk-UA"/>
        </w:rPr>
        <w:t xml:space="preserve"> завдані у %).</w:t>
      </w:r>
    </w:p>
    <w:p w14:paraId="24817B08" w14:textId="77777777" w:rsidR="00E92F3D" w:rsidRDefault="00E92F3D" w:rsidP="00702F7F">
      <w:pPr>
        <w:pStyle w:val="a8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</w:t>
      </w:r>
      <w:r w:rsidR="00AE2E9E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– Статистика Смірнова</w:t>
      </w:r>
    </w:p>
    <w:tbl>
      <w:tblPr>
        <w:tblStyle w:val="ae"/>
        <w:tblW w:w="0" w:type="auto"/>
        <w:tblInd w:w="392" w:type="dxa"/>
        <w:tblLook w:val="01E0" w:firstRow="1" w:lastRow="1" w:firstColumn="1" w:lastColumn="1" w:noHBand="0" w:noVBand="0"/>
      </w:tblPr>
      <w:tblGrid>
        <w:gridCol w:w="850"/>
        <w:gridCol w:w="2552"/>
        <w:gridCol w:w="2551"/>
        <w:gridCol w:w="2694"/>
      </w:tblGrid>
      <w:tr w:rsidR="00E92F3D" w:rsidRPr="00260C1D" w14:paraId="592E4C40" w14:textId="77777777" w:rsidTr="004B13FE">
        <w:tc>
          <w:tcPr>
            <w:tcW w:w="850" w:type="dxa"/>
          </w:tcPr>
          <w:p w14:paraId="165997EF" w14:textId="77777777" w:rsidR="00E92F3D" w:rsidRPr="003C10DC" w:rsidRDefault="00E92F3D" w:rsidP="004B13FE">
            <w:pPr>
              <w:pStyle w:val="5"/>
              <w:outlineLvl w:val="4"/>
              <w:rPr>
                <w:i/>
                <w:lang w:val="en-US"/>
              </w:rPr>
            </w:pPr>
            <w:r w:rsidRPr="003C10DC">
              <w:rPr>
                <w:i/>
                <w:lang w:val="en-US"/>
              </w:rPr>
              <w:t>n</w:t>
            </w:r>
          </w:p>
        </w:tc>
        <w:tc>
          <w:tcPr>
            <w:tcW w:w="2552" w:type="dxa"/>
          </w:tcPr>
          <w:p w14:paraId="06265DE1" w14:textId="77777777" w:rsidR="00E92F3D" w:rsidRPr="00E92F3D" w:rsidRDefault="00E92F3D" w:rsidP="000F1442">
            <w:pPr>
              <w:pStyle w:val="5"/>
              <w:ind w:left="-108" w:right="-108"/>
              <w:outlineLvl w:val="4"/>
              <w:rPr>
                <w:b w:val="0"/>
                <w:i/>
                <w:sz w:val="28"/>
                <w:szCs w:val="28"/>
              </w:rPr>
            </w:pPr>
            <w:r w:rsidRPr="00E92F3D">
              <w:rPr>
                <w:b w:val="0"/>
                <w:i/>
                <w:sz w:val="28"/>
                <w:szCs w:val="28"/>
                <w:lang w:val="en-US"/>
              </w:rPr>
              <w:t>q = 0,10 (P</w:t>
            </w:r>
            <w:proofErr w:type="spellStart"/>
            <w:r w:rsidRPr="00E92F3D"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 w:rsidRPr="00E92F3D">
              <w:rPr>
                <w:b w:val="0"/>
                <w:i/>
                <w:sz w:val="28"/>
                <w:szCs w:val="28"/>
              </w:rPr>
              <w:t xml:space="preserve"> = 0,90)</w:t>
            </w:r>
          </w:p>
        </w:tc>
        <w:tc>
          <w:tcPr>
            <w:tcW w:w="2551" w:type="dxa"/>
          </w:tcPr>
          <w:p w14:paraId="08EC411B" w14:textId="77777777" w:rsidR="00E92F3D" w:rsidRPr="00E92F3D" w:rsidRDefault="00E92F3D" w:rsidP="000F1442">
            <w:pPr>
              <w:pStyle w:val="5"/>
              <w:ind w:left="-108" w:right="-108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 w:rsidRPr="00E92F3D">
              <w:rPr>
                <w:b w:val="0"/>
                <w:i/>
                <w:sz w:val="28"/>
                <w:szCs w:val="28"/>
                <w:lang w:val="en-US"/>
              </w:rPr>
              <w:t>q = 0,0</w:t>
            </w:r>
            <w:r w:rsidRPr="00E92F3D">
              <w:rPr>
                <w:b w:val="0"/>
                <w:i/>
                <w:sz w:val="28"/>
                <w:szCs w:val="28"/>
              </w:rPr>
              <w:t>5</w:t>
            </w:r>
            <w:r w:rsidRPr="00E92F3D">
              <w:rPr>
                <w:b w:val="0"/>
                <w:i/>
                <w:sz w:val="28"/>
                <w:szCs w:val="28"/>
                <w:lang w:val="en-US"/>
              </w:rPr>
              <w:t xml:space="preserve"> (P</w:t>
            </w:r>
            <w:proofErr w:type="spellStart"/>
            <w:r w:rsidRPr="00E92F3D"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 w:rsidRPr="00E92F3D">
              <w:rPr>
                <w:b w:val="0"/>
                <w:i/>
                <w:sz w:val="28"/>
                <w:szCs w:val="28"/>
              </w:rPr>
              <w:t xml:space="preserve"> = 0,95)</w:t>
            </w:r>
          </w:p>
        </w:tc>
        <w:tc>
          <w:tcPr>
            <w:tcW w:w="2694" w:type="dxa"/>
          </w:tcPr>
          <w:p w14:paraId="6A8A5D68" w14:textId="77777777" w:rsidR="00E92F3D" w:rsidRPr="00E92F3D" w:rsidRDefault="00E92F3D" w:rsidP="000F1442">
            <w:pPr>
              <w:pStyle w:val="5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 w:rsidRPr="00E92F3D">
              <w:rPr>
                <w:b w:val="0"/>
                <w:i/>
                <w:sz w:val="28"/>
                <w:szCs w:val="28"/>
                <w:lang w:val="en-US"/>
              </w:rPr>
              <w:t>q = 0,</w:t>
            </w:r>
            <w:r w:rsidRPr="00E92F3D">
              <w:rPr>
                <w:b w:val="0"/>
                <w:i/>
                <w:sz w:val="28"/>
                <w:szCs w:val="28"/>
              </w:rPr>
              <w:t>0</w:t>
            </w:r>
            <w:r w:rsidRPr="00E92F3D">
              <w:rPr>
                <w:b w:val="0"/>
                <w:i/>
                <w:sz w:val="28"/>
                <w:szCs w:val="28"/>
                <w:lang w:val="en-US"/>
              </w:rPr>
              <w:t>1 (P</w:t>
            </w:r>
            <w:proofErr w:type="spellStart"/>
            <w:r w:rsidRPr="00E92F3D"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 w:rsidRPr="00E92F3D">
              <w:rPr>
                <w:b w:val="0"/>
                <w:i/>
                <w:sz w:val="28"/>
                <w:szCs w:val="28"/>
              </w:rPr>
              <w:t xml:space="preserve"> = 0,99)</w:t>
            </w:r>
          </w:p>
        </w:tc>
      </w:tr>
      <w:tr w:rsidR="00E92F3D" w:rsidRPr="00260C1D" w14:paraId="52759DB1" w14:textId="77777777" w:rsidTr="004B13FE">
        <w:tc>
          <w:tcPr>
            <w:tcW w:w="850" w:type="dxa"/>
          </w:tcPr>
          <w:p w14:paraId="60301B8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09DC41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551" w:type="dxa"/>
          </w:tcPr>
          <w:p w14:paraId="2F77A3D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694" w:type="dxa"/>
          </w:tcPr>
          <w:p w14:paraId="1BD4EC3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</w:tr>
      <w:tr w:rsidR="00E92F3D" w:rsidRPr="00260C1D" w14:paraId="364C88A9" w14:textId="77777777" w:rsidTr="004B13FE">
        <w:tc>
          <w:tcPr>
            <w:tcW w:w="850" w:type="dxa"/>
          </w:tcPr>
          <w:p w14:paraId="052F683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6BEDD4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1,42</w:t>
            </w:r>
          </w:p>
        </w:tc>
        <w:tc>
          <w:tcPr>
            <w:tcW w:w="2551" w:type="dxa"/>
          </w:tcPr>
          <w:p w14:paraId="633CB77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1.46</w:t>
            </w:r>
          </w:p>
        </w:tc>
        <w:tc>
          <w:tcPr>
            <w:tcW w:w="2694" w:type="dxa"/>
          </w:tcPr>
          <w:p w14:paraId="2B56A6D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1.49</w:t>
            </w:r>
          </w:p>
        </w:tc>
      </w:tr>
      <w:tr w:rsidR="00E92F3D" w:rsidRPr="00260C1D" w14:paraId="11F0758D" w14:textId="77777777" w:rsidTr="004B13FE">
        <w:tc>
          <w:tcPr>
            <w:tcW w:w="850" w:type="dxa"/>
          </w:tcPr>
          <w:p w14:paraId="3123987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3D9C8AE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1,60</w:t>
            </w:r>
          </w:p>
        </w:tc>
        <w:tc>
          <w:tcPr>
            <w:tcW w:w="2551" w:type="dxa"/>
          </w:tcPr>
          <w:p w14:paraId="3989CE4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1,67</w:t>
            </w:r>
          </w:p>
        </w:tc>
        <w:tc>
          <w:tcPr>
            <w:tcW w:w="2694" w:type="dxa"/>
          </w:tcPr>
          <w:p w14:paraId="76BB7E7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1,75</w:t>
            </w:r>
          </w:p>
        </w:tc>
      </w:tr>
      <w:tr w:rsidR="00E92F3D" w:rsidRPr="00260C1D" w14:paraId="12DADA28" w14:textId="77777777" w:rsidTr="004B13FE">
        <w:tc>
          <w:tcPr>
            <w:tcW w:w="850" w:type="dxa"/>
          </w:tcPr>
          <w:p w14:paraId="50DA6AA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663B617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1,73</w:t>
            </w:r>
          </w:p>
        </w:tc>
        <w:tc>
          <w:tcPr>
            <w:tcW w:w="2551" w:type="dxa"/>
          </w:tcPr>
          <w:p w14:paraId="0F17CEC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1,82</w:t>
            </w:r>
          </w:p>
        </w:tc>
        <w:tc>
          <w:tcPr>
            <w:tcW w:w="2694" w:type="dxa"/>
          </w:tcPr>
          <w:p w14:paraId="1F6578E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</w:tr>
      <w:tr w:rsidR="00E92F3D" w:rsidRPr="00260C1D" w14:paraId="423B8415" w14:textId="77777777" w:rsidTr="004B13FE">
        <w:tc>
          <w:tcPr>
            <w:tcW w:w="850" w:type="dxa"/>
          </w:tcPr>
          <w:p w14:paraId="70EFED8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3F7801F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1,83</w:t>
            </w:r>
          </w:p>
        </w:tc>
        <w:tc>
          <w:tcPr>
            <w:tcW w:w="2551" w:type="dxa"/>
          </w:tcPr>
          <w:p w14:paraId="79F094A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  <w:tc>
          <w:tcPr>
            <w:tcW w:w="2694" w:type="dxa"/>
          </w:tcPr>
          <w:p w14:paraId="1D82E94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2,10</w:t>
            </w:r>
          </w:p>
        </w:tc>
      </w:tr>
      <w:tr w:rsidR="00E92F3D" w:rsidRPr="00260C1D" w14:paraId="1979DE33" w14:textId="77777777" w:rsidTr="004B13FE">
        <w:tc>
          <w:tcPr>
            <w:tcW w:w="850" w:type="dxa"/>
          </w:tcPr>
          <w:p w14:paraId="0047042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3F78176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1,91</w:t>
            </w:r>
          </w:p>
        </w:tc>
        <w:tc>
          <w:tcPr>
            <w:tcW w:w="2551" w:type="dxa"/>
          </w:tcPr>
          <w:p w14:paraId="7D278BB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694" w:type="dxa"/>
          </w:tcPr>
          <w:p w14:paraId="7127A88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2,22</w:t>
            </w:r>
          </w:p>
        </w:tc>
      </w:tr>
      <w:tr w:rsidR="00E92F3D" w:rsidRPr="00260C1D" w14:paraId="71159FFF" w14:textId="77777777" w:rsidTr="004B13FE">
        <w:tc>
          <w:tcPr>
            <w:tcW w:w="850" w:type="dxa"/>
          </w:tcPr>
          <w:p w14:paraId="734E0E2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1483221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1,98</w:t>
            </w:r>
          </w:p>
        </w:tc>
        <w:tc>
          <w:tcPr>
            <w:tcW w:w="2551" w:type="dxa"/>
          </w:tcPr>
          <w:p w14:paraId="05C0113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2,11</w:t>
            </w:r>
          </w:p>
        </w:tc>
        <w:tc>
          <w:tcPr>
            <w:tcW w:w="2694" w:type="dxa"/>
          </w:tcPr>
          <w:p w14:paraId="3460652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2,32</w:t>
            </w:r>
          </w:p>
        </w:tc>
      </w:tr>
      <w:tr w:rsidR="00E92F3D" w:rsidRPr="00260C1D" w14:paraId="45689384" w14:textId="77777777" w:rsidTr="004B13FE">
        <w:tc>
          <w:tcPr>
            <w:tcW w:w="850" w:type="dxa"/>
          </w:tcPr>
          <w:p w14:paraId="65A7EC2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61A767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551" w:type="dxa"/>
          </w:tcPr>
          <w:p w14:paraId="703EBFB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2,18</w:t>
            </w:r>
          </w:p>
        </w:tc>
        <w:tc>
          <w:tcPr>
            <w:tcW w:w="2694" w:type="dxa"/>
          </w:tcPr>
          <w:p w14:paraId="324CBFD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</w:tr>
      <w:tr w:rsidR="00E92F3D" w:rsidRPr="00260C1D" w14:paraId="266892E0" w14:textId="77777777" w:rsidTr="004B13FE">
        <w:tc>
          <w:tcPr>
            <w:tcW w:w="850" w:type="dxa"/>
          </w:tcPr>
          <w:p w14:paraId="57F004D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2DF5CC4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2,09</w:t>
            </w:r>
          </w:p>
        </w:tc>
        <w:tc>
          <w:tcPr>
            <w:tcW w:w="2551" w:type="dxa"/>
          </w:tcPr>
          <w:p w14:paraId="49AA670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2,23</w:t>
            </w:r>
          </w:p>
        </w:tc>
        <w:tc>
          <w:tcPr>
            <w:tcW w:w="2694" w:type="dxa"/>
          </w:tcPr>
          <w:p w14:paraId="294064D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</w:tr>
      <w:tr w:rsidR="00E92F3D" w:rsidRPr="00260C1D" w14:paraId="6302D299" w14:textId="77777777" w:rsidTr="004B13FE">
        <w:tc>
          <w:tcPr>
            <w:tcW w:w="850" w:type="dxa"/>
          </w:tcPr>
          <w:p w14:paraId="14D752E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23940BE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 w14:paraId="0198BE2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2,29</w:t>
            </w:r>
          </w:p>
        </w:tc>
        <w:tc>
          <w:tcPr>
            <w:tcW w:w="2694" w:type="dxa"/>
          </w:tcPr>
          <w:p w14:paraId="5BC300C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2,55</w:t>
            </w:r>
          </w:p>
        </w:tc>
      </w:tr>
      <w:tr w:rsidR="00E92F3D" w:rsidRPr="00260C1D" w14:paraId="496D1E40" w14:textId="77777777" w:rsidTr="004B13FE">
        <w:tc>
          <w:tcPr>
            <w:tcW w:w="850" w:type="dxa"/>
          </w:tcPr>
          <w:p w14:paraId="7E56353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4C453017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2,17</w:t>
            </w:r>
          </w:p>
        </w:tc>
        <w:tc>
          <w:tcPr>
            <w:tcW w:w="2551" w:type="dxa"/>
          </w:tcPr>
          <w:p w14:paraId="1552AE6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2,33</w:t>
            </w:r>
          </w:p>
        </w:tc>
        <w:tc>
          <w:tcPr>
            <w:tcW w:w="2694" w:type="dxa"/>
          </w:tcPr>
          <w:p w14:paraId="1FF9B3A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2,61</w:t>
            </w:r>
          </w:p>
        </w:tc>
      </w:tr>
      <w:tr w:rsidR="00E92F3D" w:rsidRPr="00260C1D" w14:paraId="37CF2BB3" w14:textId="77777777" w:rsidTr="004B13FE">
        <w:tc>
          <w:tcPr>
            <w:tcW w:w="850" w:type="dxa"/>
          </w:tcPr>
          <w:p w14:paraId="7A2E534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5E3D459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2,21</w:t>
            </w:r>
          </w:p>
        </w:tc>
        <w:tc>
          <w:tcPr>
            <w:tcW w:w="2551" w:type="dxa"/>
          </w:tcPr>
          <w:p w14:paraId="6FA4D09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2,37</w:t>
            </w:r>
          </w:p>
        </w:tc>
        <w:tc>
          <w:tcPr>
            <w:tcW w:w="2694" w:type="dxa"/>
          </w:tcPr>
          <w:p w14:paraId="20E2CC9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</w:tr>
      <w:tr w:rsidR="00E92F3D" w:rsidRPr="00260C1D" w14:paraId="3FC3F966" w14:textId="77777777" w:rsidTr="004B13FE">
        <w:tc>
          <w:tcPr>
            <w:tcW w:w="850" w:type="dxa"/>
          </w:tcPr>
          <w:p w14:paraId="21CC350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321A9CC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2,25</w:t>
            </w:r>
          </w:p>
        </w:tc>
        <w:tc>
          <w:tcPr>
            <w:tcW w:w="2551" w:type="dxa"/>
          </w:tcPr>
          <w:p w14:paraId="41FCDB87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694" w:type="dxa"/>
          </w:tcPr>
          <w:p w14:paraId="1C7E991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</w:tr>
      <w:tr w:rsidR="00E92F3D" w:rsidRPr="00260C1D" w14:paraId="5A169313" w14:textId="77777777" w:rsidTr="004B13FE">
        <w:tc>
          <w:tcPr>
            <w:tcW w:w="850" w:type="dxa"/>
          </w:tcPr>
          <w:p w14:paraId="5C43831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2507E1D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2,28</w:t>
            </w:r>
          </w:p>
        </w:tc>
        <w:tc>
          <w:tcPr>
            <w:tcW w:w="2551" w:type="dxa"/>
          </w:tcPr>
          <w:p w14:paraId="3A6EE31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2,44</w:t>
            </w:r>
          </w:p>
        </w:tc>
        <w:tc>
          <w:tcPr>
            <w:tcW w:w="2694" w:type="dxa"/>
          </w:tcPr>
          <w:p w14:paraId="4B0A02B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2,75</w:t>
            </w:r>
          </w:p>
        </w:tc>
      </w:tr>
      <w:tr w:rsidR="00E92F3D" w:rsidRPr="00260C1D" w14:paraId="5C366B54" w14:textId="77777777" w:rsidTr="004B13FE">
        <w:tc>
          <w:tcPr>
            <w:tcW w:w="850" w:type="dxa"/>
          </w:tcPr>
          <w:p w14:paraId="2F15180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574742A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2,31</w:t>
            </w:r>
          </w:p>
        </w:tc>
        <w:tc>
          <w:tcPr>
            <w:tcW w:w="2551" w:type="dxa"/>
          </w:tcPr>
          <w:p w14:paraId="63D5859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  <w:tc>
          <w:tcPr>
            <w:tcW w:w="2694" w:type="dxa"/>
          </w:tcPr>
          <w:p w14:paraId="1171F7A7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2,78</w:t>
            </w:r>
          </w:p>
        </w:tc>
      </w:tr>
      <w:tr w:rsidR="00E92F3D" w:rsidRPr="00260C1D" w14:paraId="319F5784" w14:textId="77777777" w:rsidTr="004B13FE">
        <w:tc>
          <w:tcPr>
            <w:tcW w:w="850" w:type="dxa"/>
          </w:tcPr>
          <w:p w14:paraId="2EC04F0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22A5A84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2,34</w:t>
            </w:r>
          </w:p>
        </w:tc>
        <w:tc>
          <w:tcPr>
            <w:tcW w:w="2551" w:type="dxa"/>
          </w:tcPr>
          <w:p w14:paraId="483462C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2,50</w:t>
            </w:r>
          </w:p>
        </w:tc>
        <w:tc>
          <w:tcPr>
            <w:tcW w:w="2694" w:type="dxa"/>
          </w:tcPr>
          <w:p w14:paraId="1CBD9F9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2,82</w:t>
            </w:r>
          </w:p>
        </w:tc>
      </w:tr>
      <w:tr w:rsidR="00E92F3D" w:rsidRPr="00260C1D" w14:paraId="51DCEA35" w14:textId="77777777" w:rsidTr="004B13FE">
        <w:tc>
          <w:tcPr>
            <w:tcW w:w="850" w:type="dxa"/>
          </w:tcPr>
          <w:p w14:paraId="48ED34A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4F08B78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2,36</w:t>
            </w:r>
          </w:p>
        </w:tc>
        <w:tc>
          <w:tcPr>
            <w:tcW w:w="2551" w:type="dxa"/>
          </w:tcPr>
          <w:p w14:paraId="1C75112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2,53</w:t>
            </w:r>
          </w:p>
        </w:tc>
        <w:tc>
          <w:tcPr>
            <w:tcW w:w="2694" w:type="dxa"/>
          </w:tcPr>
          <w:p w14:paraId="5220DD7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2,85</w:t>
            </w:r>
          </w:p>
        </w:tc>
      </w:tr>
      <w:tr w:rsidR="00E92F3D" w:rsidRPr="00260C1D" w14:paraId="49735BEC" w14:textId="77777777" w:rsidTr="004B13FE">
        <w:tc>
          <w:tcPr>
            <w:tcW w:w="850" w:type="dxa"/>
          </w:tcPr>
          <w:p w14:paraId="2311D42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7E04173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2,38</w:t>
            </w:r>
          </w:p>
        </w:tc>
        <w:tc>
          <w:tcPr>
            <w:tcW w:w="2551" w:type="dxa"/>
          </w:tcPr>
          <w:p w14:paraId="7DFC2E7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2,56</w:t>
            </w:r>
          </w:p>
        </w:tc>
        <w:tc>
          <w:tcPr>
            <w:tcW w:w="2694" w:type="dxa"/>
          </w:tcPr>
          <w:p w14:paraId="4E8E703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2,88</w:t>
            </w:r>
          </w:p>
        </w:tc>
      </w:tr>
      <w:tr w:rsidR="00E92F3D" w:rsidRPr="00260C1D" w14:paraId="47CDD125" w14:textId="77777777" w:rsidTr="004B13FE">
        <w:tc>
          <w:tcPr>
            <w:tcW w:w="850" w:type="dxa"/>
          </w:tcPr>
          <w:p w14:paraId="699A4F3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5FDCD83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551" w:type="dxa"/>
          </w:tcPr>
          <w:p w14:paraId="365F0EB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2,58</w:t>
            </w:r>
          </w:p>
        </w:tc>
        <w:tc>
          <w:tcPr>
            <w:tcW w:w="2694" w:type="dxa"/>
          </w:tcPr>
          <w:p w14:paraId="77C47BC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2,91</w:t>
            </w:r>
          </w:p>
        </w:tc>
      </w:tr>
      <w:tr w:rsidR="00E92F3D" w:rsidRPr="00260C1D" w14:paraId="32EC7BBC" w14:textId="77777777" w:rsidTr="004B13FE">
        <w:tc>
          <w:tcPr>
            <w:tcW w:w="850" w:type="dxa"/>
          </w:tcPr>
          <w:p w14:paraId="3DDD4D7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6DF26E1A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2,43</w:t>
            </w:r>
          </w:p>
        </w:tc>
        <w:tc>
          <w:tcPr>
            <w:tcW w:w="2551" w:type="dxa"/>
          </w:tcPr>
          <w:p w14:paraId="0876D66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2,60</w:t>
            </w:r>
          </w:p>
        </w:tc>
        <w:tc>
          <w:tcPr>
            <w:tcW w:w="2694" w:type="dxa"/>
          </w:tcPr>
          <w:p w14:paraId="520C0A1A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2,94</w:t>
            </w:r>
          </w:p>
        </w:tc>
      </w:tr>
      <w:tr w:rsidR="00E92F3D" w:rsidRPr="00260C1D" w14:paraId="1743E390" w14:textId="77777777" w:rsidTr="004B13FE">
        <w:tc>
          <w:tcPr>
            <w:tcW w:w="850" w:type="dxa"/>
          </w:tcPr>
          <w:p w14:paraId="3553B18A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66CED79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2,45</w:t>
            </w:r>
          </w:p>
        </w:tc>
        <w:tc>
          <w:tcPr>
            <w:tcW w:w="2551" w:type="dxa"/>
          </w:tcPr>
          <w:p w14:paraId="2831C19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2,62</w:t>
            </w:r>
          </w:p>
        </w:tc>
        <w:tc>
          <w:tcPr>
            <w:tcW w:w="2694" w:type="dxa"/>
          </w:tcPr>
          <w:p w14:paraId="17DD138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2,96</w:t>
            </w:r>
          </w:p>
        </w:tc>
      </w:tr>
      <w:tr w:rsidR="00E92F3D" w:rsidRPr="00260C1D" w14:paraId="201537F3" w14:textId="77777777" w:rsidTr="004B13FE">
        <w:tc>
          <w:tcPr>
            <w:tcW w:w="850" w:type="dxa"/>
          </w:tcPr>
          <w:p w14:paraId="227DCEE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4F77214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2,47</w:t>
            </w:r>
          </w:p>
        </w:tc>
        <w:tc>
          <w:tcPr>
            <w:tcW w:w="2551" w:type="dxa"/>
          </w:tcPr>
          <w:p w14:paraId="284369F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2,64</w:t>
            </w:r>
          </w:p>
        </w:tc>
        <w:tc>
          <w:tcPr>
            <w:tcW w:w="2694" w:type="dxa"/>
          </w:tcPr>
          <w:p w14:paraId="3D45212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2,99</w:t>
            </w:r>
          </w:p>
        </w:tc>
      </w:tr>
      <w:tr w:rsidR="00E92F3D" w:rsidRPr="00260C1D" w14:paraId="10932786" w14:textId="77777777" w:rsidTr="004B13FE">
        <w:tc>
          <w:tcPr>
            <w:tcW w:w="850" w:type="dxa"/>
          </w:tcPr>
          <w:p w14:paraId="69101EE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2A7E2B2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2,49</w:t>
            </w:r>
          </w:p>
        </w:tc>
        <w:tc>
          <w:tcPr>
            <w:tcW w:w="2551" w:type="dxa"/>
          </w:tcPr>
          <w:p w14:paraId="454B647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  <w:tc>
          <w:tcPr>
            <w:tcW w:w="2694" w:type="dxa"/>
          </w:tcPr>
          <w:p w14:paraId="78592FF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3,01</w:t>
            </w:r>
          </w:p>
        </w:tc>
      </w:tr>
      <w:tr w:rsidR="00E92F3D" w:rsidRPr="00260C1D" w14:paraId="26C05945" w14:textId="77777777" w:rsidTr="004B13FE">
        <w:tc>
          <w:tcPr>
            <w:tcW w:w="850" w:type="dxa"/>
          </w:tcPr>
          <w:p w14:paraId="78600A1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176FAFA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  <w:tc>
          <w:tcPr>
            <w:tcW w:w="2551" w:type="dxa"/>
          </w:tcPr>
          <w:p w14:paraId="32B191D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2,93</w:t>
            </w:r>
          </w:p>
        </w:tc>
        <w:tc>
          <w:tcPr>
            <w:tcW w:w="2694" w:type="dxa"/>
          </w:tcPr>
          <w:p w14:paraId="6134196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3,40</w:t>
            </w:r>
          </w:p>
        </w:tc>
      </w:tr>
      <w:tr w:rsidR="00E92F3D" w:rsidRPr="00260C1D" w14:paraId="02CA38B0" w14:textId="77777777" w:rsidTr="004B13FE">
        <w:tc>
          <w:tcPr>
            <w:tcW w:w="850" w:type="dxa"/>
          </w:tcPr>
          <w:p w14:paraId="3C2D6A68" w14:textId="77777777" w:rsidR="00E92F3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3557F66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2,79</w:t>
            </w:r>
          </w:p>
        </w:tc>
        <w:tc>
          <w:tcPr>
            <w:tcW w:w="2551" w:type="dxa"/>
          </w:tcPr>
          <w:p w14:paraId="0A952A2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3,02</w:t>
            </w:r>
          </w:p>
        </w:tc>
        <w:tc>
          <w:tcPr>
            <w:tcW w:w="2694" w:type="dxa"/>
          </w:tcPr>
          <w:p w14:paraId="177F1EB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3,48</w:t>
            </w:r>
          </w:p>
        </w:tc>
      </w:tr>
      <w:tr w:rsidR="00E92F3D" w:rsidRPr="00260C1D" w14:paraId="452950EA" w14:textId="77777777" w:rsidTr="004B13FE">
        <w:tc>
          <w:tcPr>
            <w:tcW w:w="850" w:type="dxa"/>
          </w:tcPr>
          <w:p w14:paraId="22ED6220" w14:textId="77777777" w:rsidR="00E92F3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14:paraId="07DA233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2,86</w:t>
            </w:r>
          </w:p>
        </w:tc>
        <w:tc>
          <w:tcPr>
            <w:tcW w:w="2551" w:type="dxa"/>
          </w:tcPr>
          <w:p w14:paraId="5685F1A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3,08</w:t>
            </w:r>
          </w:p>
        </w:tc>
        <w:tc>
          <w:tcPr>
            <w:tcW w:w="2694" w:type="dxa"/>
          </w:tcPr>
          <w:p w14:paraId="6B94C3D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3,54</w:t>
            </w:r>
          </w:p>
        </w:tc>
      </w:tr>
    </w:tbl>
    <w:p w14:paraId="5D120423" w14:textId="77777777" w:rsidR="00E92F3D" w:rsidRPr="00E92F3D" w:rsidRDefault="00E92F3D" w:rsidP="00702F7F">
      <w:pPr>
        <w:pStyle w:val="a8"/>
        <w:ind w:firstLine="567"/>
        <w:rPr>
          <w:rFonts w:ascii="Times New Roman" w:hAnsi="Times New Roman" w:cs="Times New Roman"/>
          <w:lang w:val="uk-UA"/>
        </w:rPr>
      </w:pPr>
    </w:p>
    <w:p w14:paraId="17359878" w14:textId="77777777" w:rsidR="00B332F9" w:rsidRDefault="00B332F9">
      <w:pPr>
        <w:rPr>
          <w:rFonts w:ascii="Times New Roman" w:hAnsi="Times New Roman" w:cs="Times New Roman"/>
          <w:lang w:val="az-Cyrl-AZ"/>
        </w:rPr>
      </w:pPr>
    </w:p>
    <w:p w14:paraId="7E2700B1" w14:textId="77777777" w:rsidR="00E92F3D" w:rsidRDefault="00E92F3D">
      <w:pPr>
        <w:rPr>
          <w:rFonts w:ascii="Times New Roman" w:hAnsi="Times New Roman" w:cs="Times New Roman"/>
          <w:lang w:val="az-Cyrl-AZ"/>
        </w:rPr>
      </w:pPr>
    </w:p>
    <w:p w14:paraId="395282FB" w14:textId="77777777" w:rsidR="00E92F3D" w:rsidRDefault="00E92F3D">
      <w:pPr>
        <w:rPr>
          <w:rFonts w:ascii="Times New Roman" w:hAnsi="Times New Roman" w:cs="Times New Roman"/>
          <w:lang w:val="az-Cyrl-AZ"/>
        </w:rPr>
      </w:pPr>
    </w:p>
    <w:p w14:paraId="2D77BA9D" w14:textId="77777777" w:rsidR="00E92F3D" w:rsidRDefault="000F1442" w:rsidP="000F1442">
      <w:pPr>
        <w:ind w:firstLine="708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lastRenderedPageBreak/>
        <w:t>Т</w:t>
      </w:r>
      <w:r w:rsidR="00E92F3D">
        <w:rPr>
          <w:rFonts w:ascii="Times New Roman" w:hAnsi="Times New Roman" w:cs="Times New Roman"/>
          <w:lang w:val="az-Cyrl-AZ"/>
        </w:rPr>
        <w:t xml:space="preserve">аблиця </w:t>
      </w:r>
      <w:r w:rsidR="00AE2E9E">
        <w:rPr>
          <w:rFonts w:ascii="Times New Roman" w:hAnsi="Times New Roman" w:cs="Times New Roman"/>
          <w:lang w:val="az-Cyrl-AZ"/>
        </w:rPr>
        <w:t>3</w:t>
      </w:r>
      <w:r w:rsidR="00E92F3D">
        <w:rPr>
          <w:rFonts w:ascii="Times New Roman" w:hAnsi="Times New Roman" w:cs="Times New Roman"/>
          <w:lang w:val="az-Cyrl-AZ"/>
        </w:rPr>
        <w:t xml:space="preserve"> – Статистика розподілення Стьюдента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E92F3D" w:rsidRPr="000C33B5" w14:paraId="1CEC31DE" w14:textId="77777777" w:rsidTr="00E92F3D">
        <w:tc>
          <w:tcPr>
            <w:tcW w:w="817" w:type="dxa"/>
            <w:shd w:val="clear" w:color="auto" w:fill="FFFFFF"/>
          </w:tcPr>
          <w:p w14:paraId="653EF44C" w14:textId="77777777" w:rsidR="00E92F3D" w:rsidRPr="00E92F3D" w:rsidRDefault="00E92F3D" w:rsidP="000F1442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 w:rsidR="000F1442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uk-UA"/>
              </w:rPr>
              <w:t>\</w:t>
            </w: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3B2EEA9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11EA7AA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6B70EDD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6660B39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26D645C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053EC2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53C3E31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E92F3D" w14:paraId="5F51512D" w14:textId="77777777" w:rsidTr="00E92F3D">
        <w:tc>
          <w:tcPr>
            <w:tcW w:w="817" w:type="dxa"/>
            <w:shd w:val="clear" w:color="auto" w:fill="FFFFFF"/>
          </w:tcPr>
          <w:p w14:paraId="2C41C7D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729BA9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58C7D71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05925C9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5AF746F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5B6AC62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2A409E2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0BFF61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E92F3D" w14:paraId="16E3C526" w14:textId="77777777" w:rsidTr="00E92F3D">
        <w:tc>
          <w:tcPr>
            <w:tcW w:w="817" w:type="dxa"/>
            <w:shd w:val="clear" w:color="auto" w:fill="FFFFFF"/>
          </w:tcPr>
          <w:p w14:paraId="4DA41692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2B02B61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2211063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0227849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4116087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0550A4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01CCC4C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27A598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E92F3D" w14:paraId="6616D49C" w14:textId="77777777" w:rsidTr="00E92F3D">
        <w:tc>
          <w:tcPr>
            <w:tcW w:w="817" w:type="dxa"/>
            <w:shd w:val="clear" w:color="auto" w:fill="FFFFFF"/>
          </w:tcPr>
          <w:p w14:paraId="3B0EF0A9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4733638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197E0D9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13DCCB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18833EC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7E0D3BA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5CB749B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7E92F03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E92F3D" w14:paraId="5A2DB31B" w14:textId="77777777" w:rsidTr="00E92F3D">
        <w:tc>
          <w:tcPr>
            <w:tcW w:w="817" w:type="dxa"/>
            <w:shd w:val="clear" w:color="auto" w:fill="FFFFFF"/>
          </w:tcPr>
          <w:p w14:paraId="14E7421C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06DFF30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587C337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2FCFD5E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534D6E5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5C8F93C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0B259A7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3CA3277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E92F3D" w14:paraId="07CB2841" w14:textId="77777777" w:rsidTr="00E92F3D">
        <w:tc>
          <w:tcPr>
            <w:tcW w:w="817" w:type="dxa"/>
            <w:shd w:val="clear" w:color="auto" w:fill="FFFFFF"/>
          </w:tcPr>
          <w:p w14:paraId="263CF976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0C3AF7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4D43A48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370B1D8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4078285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5CAFA3A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59275E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566F52D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E92F3D" w14:paraId="67457905" w14:textId="77777777" w:rsidTr="00E92F3D">
        <w:tc>
          <w:tcPr>
            <w:tcW w:w="817" w:type="dxa"/>
            <w:shd w:val="clear" w:color="auto" w:fill="FFFFFF"/>
          </w:tcPr>
          <w:p w14:paraId="17D4070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3C1E60F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747B0A9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2F5256C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04D7664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567ACF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407C7C0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02ADF96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E92F3D" w14:paraId="2E3C134C" w14:textId="77777777" w:rsidTr="00E92F3D">
        <w:tc>
          <w:tcPr>
            <w:tcW w:w="817" w:type="dxa"/>
            <w:shd w:val="clear" w:color="auto" w:fill="FFFFFF"/>
          </w:tcPr>
          <w:p w14:paraId="6F40B325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20258C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5B947FD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6AF8D40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66EC40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107EF45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1701E0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753C880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E92F3D" w14:paraId="2961D1A6" w14:textId="77777777" w:rsidTr="00E92F3D">
        <w:tc>
          <w:tcPr>
            <w:tcW w:w="817" w:type="dxa"/>
            <w:shd w:val="clear" w:color="auto" w:fill="FFFFFF"/>
          </w:tcPr>
          <w:p w14:paraId="51BD037B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5B3B5A5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0F0612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76F7F0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20D72B3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79A228B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5D00A36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7C88DBB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E92F3D" w14:paraId="3739D604" w14:textId="77777777" w:rsidTr="00E92F3D">
        <w:tc>
          <w:tcPr>
            <w:tcW w:w="817" w:type="dxa"/>
            <w:shd w:val="clear" w:color="auto" w:fill="FFFFFF"/>
          </w:tcPr>
          <w:p w14:paraId="28B4A2F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34DC0F5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7945F00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0B16DBF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07018A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61213B7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52F462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04687AC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E92F3D" w14:paraId="32A20475" w14:textId="77777777" w:rsidTr="00E92F3D">
        <w:tc>
          <w:tcPr>
            <w:tcW w:w="817" w:type="dxa"/>
            <w:shd w:val="clear" w:color="auto" w:fill="FFFFFF"/>
          </w:tcPr>
          <w:p w14:paraId="40D42F1F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27207FA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24CEA0E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2600B43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040D543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0E65172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5736041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4E47C6C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E92F3D" w14:paraId="7618DC9F" w14:textId="77777777" w:rsidTr="00E92F3D">
        <w:tc>
          <w:tcPr>
            <w:tcW w:w="817" w:type="dxa"/>
            <w:shd w:val="clear" w:color="auto" w:fill="FFFFFF"/>
          </w:tcPr>
          <w:p w14:paraId="0C91C48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4F2C9E6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DC65DF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3E109B1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1E197AD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528B907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4F32A5D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6511C75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E92F3D" w14:paraId="22EED50A" w14:textId="77777777" w:rsidTr="00E92F3D">
        <w:tc>
          <w:tcPr>
            <w:tcW w:w="817" w:type="dxa"/>
            <w:shd w:val="clear" w:color="auto" w:fill="FFFFFF"/>
          </w:tcPr>
          <w:p w14:paraId="32D4AA50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23967DE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5F69D62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7A493C9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66A6E71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2BFD377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2C45108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70986F3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E92F3D" w14:paraId="59A682DE" w14:textId="77777777" w:rsidTr="00E92F3D">
        <w:tc>
          <w:tcPr>
            <w:tcW w:w="817" w:type="dxa"/>
            <w:shd w:val="clear" w:color="auto" w:fill="FFFFFF"/>
          </w:tcPr>
          <w:p w14:paraId="3F6FAE7C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3A859A5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327E1C5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2B13478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1DAB9F72" w14:textId="77777777" w:rsidR="00E92F3D" w:rsidRPr="00E92F3D" w:rsidRDefault="00E92F3D" w:rsidP="00AE2E9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5C10A1F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0523755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3C59BC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E92F3D" w14:paraId="5B084BF8" w14:textId="77777777" w:rsidTr="00E92F3D">
        <w:tc>
          <w:tcPr>
            <w:tcW w:w="817" w:type="dxa"/>
            <w:shd w:val="clear" w:color="auto" w:fill="FFFFFF"/>
          </w:tcPr>
          <w:p w14:paraId="63F76DB1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2638007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4D775F1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7787476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1BCBED2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7956A36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0BC767E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7BE9FFD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E92F3D" w14:paraId="65F2675D" w14:textId="77777777" w:rsidTr="00E92F3D">
        <w:tc>
          <w:tcPr>
            <w:tcW w:w="817" w:type="dxa"/>
            <w:shd w:val="clear" w:color="auto" w:fill="FFFFFF"/>
          </w:tcPr>
          <w:p w14:paraId="68574EEB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787B87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3615BC0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7ADB62C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4D6997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66EEAB2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6D2A2A8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05AD571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E92F3D" w14:paraId="1D2AAEEF" w14:textId="77777777" w:rsidTr="00E92F3D">
        <w:tc>
          <w:tcPr>
            <w:tcW w:w="817" w:type="dxa"/>
            <w:shd w:val="clear" w:color="auto" w:fill="FFFFFF"/>
          </w:tcPr>
          <w:p w14:paraId="1F745778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4D4C53A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043255A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1A0CF10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7D86D7E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3915B4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10BF33C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1231D7A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E92F3D" w14:paraId="3CD88B2C" w14:textId="77777777" w:rsidTr="00E92F3D">
        <w:tc>
          <w:tcPr>
            <w:tcW w:w="817" w:type="dxa"/>
            <w:shd w:val="clear" w:color="auto" w:fill="FFFFFF"/>
          </w:tcPr>
          <w:p w14:paraId="0985C01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6B2643A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35FF85E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26C126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5AFCE9B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339EED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7318361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02DEEA8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E92F3D" w14:paraId="10C1B243" w14:textId="77777777" w:rsidTr="00E92F3D">
        <w:tc>
          <w:tcPr>
            <w:tcW w:w="817" w:type="dxa"/>
            <w:shd w:val="clear" w:color="auto" w:fill="FFFFFF"/>
          </w:tcPr>
          <w:p w14:paraId="5A5FE510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2BE36BA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EA4F10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28BE945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324CE9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4B9E1A5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0B6460E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24E56E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E92F3D" w14:paraId="1C7F574A" w14:textId="77777777" w:rsidTr="00E92F3D">
        <w:tc>
          <w:tcPr>
            <w:tcW w:w="817" w:type="dxa"/>
            <w:shd w:val="clear" w:color="auto" w:fill="FFFFFF"/>
          </w:tcPr>
          <w:p w14:paraId="71E060FF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47F5FA5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292B8F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11CFE81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700802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7E5A15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60EC84F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6CB5FB8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E92F3D" w14:paraId="4A2CA4F5" w14:textId="77777777" w:rsidTr="00E92F3D">
        <w:tc>
          <w:tcPr>
            <w:tcW w:w="817" w:type="dxa"/>
            <w:shd w:val="clear" w:color="auto" w:fill="FFFFFF"/>
          </w:tcPr>
          <w:p w14:paraId="5C44856D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4BBF94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0FBA175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711D2D2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075B24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4E9D37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005BD0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5D4F66E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E92F3D" w14:paraId="2B44CEEA" w14:textId="77777777" w:rsidTr="00E92F3D">
        <w:tc>
          <w:tcPr>
            <w:tcW w:w="817" w:type="dxa"/>
            <w:shd w:val="clear" w:color="auto" w:fill="FFFFFF"/>
          </w:tcPr>
          <w:p w14:paraId="2DC133D4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67EE2A4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36D8AC9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31625C6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257E8CD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02EDF64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7E0D403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5D65F3B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E92F3D" w14:paraId="6D192E40" w14:textId="77777777" w:rsidTr="00E92F3D">
        <w:tc>
          <w:tcPr>
            <w:tcW w:w="817" w:type="dxa"/>
            <w:shd w:val="clear" w:color="auto" w:fill="FFFFFF"/>
          </w:tcPr>
          <w:p w14:paraId="09C2A966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0BE95EF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2EDB47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4431785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38E3BC5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13BE0C3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7CE63D1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27C289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E92F3D" w14:paraId="1195E2E7" w14:textId="77777777" w:rsidTr="00E92F3D">
        <w:tc>
          <w:tcPr>
            <w:tcW w:w="817" w:type="dxa"/>
            <w:shd w:val="clear" w:color="auto" w:fill="FFFFFF"/>
          </w:tcPr>
          <w:p w14:paraId="7A1035B2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5AE8F5F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3630A16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02ADC2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5F0190B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5A19FEF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32585BC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02C66ED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E92F3D" w14:paraId="51566DE7" w14:textId="77777777" w:rsidTr="00E92F3D">
        <w:tc>
          <w:tcPr>
            <w:tcW w:w="817" w:type="dxa"/>
            <w:shd w:val="clear" w:color="auto" w:fill="FFFFFF"/>
          </w:tcPr>
          <w:p w14:paraId="3E2E7A62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1819D08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3160A29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34AE18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4ABC0F3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2BA0191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37EEF0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6484AF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E92F3D" w14:paraId="36E1AAE3" w14:textId="77777777" w:rsidTr="00E92F3D">
        <w:tc>
          <w:tcPr>
            <w:tcW w:w="817" w:type="dxa"/>
            <w:shd w:val="clear" w:color="auto" w:fill="FFFFFF"/>
          </w:tcPr>
          <w:p w14:paraId="7BC31001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0549F57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0159CC4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CFEFD5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D4AA16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031E5F2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3F35559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7C21C72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E92F3D" w14:paraId="170B8E0D" w14:textId="77777777" w:rsidTr="00E92F3D">
        <w:tc>
          <w:tcPr>
            <w:tcW w:w="817" w:type="dxa"/>
            <w:shd w:val="clear" w:color="auto" w:fill="FFFFFF"/>
          </w:tcPr>
          <w:p w14:paraId="0A659538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761A352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675C84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4F91EF3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2C91ED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755660F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0DD249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574F44B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E92F3D" w14:paraId="684163F3" w14:textId="77777777" w:rsidTr="00E92F3D">
        <w:tc>
          <w:tcPr>
            <w:tcW w:w="817" w:type="dxa"/>
            <w:shd w:val="clear" w:color="auto" w:fill="FFFFFF"/>
          </w:tcPr>
          <w:p w14:paraId="3155485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2FC4ED4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30CE7A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7C33017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4BCB431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4FDA7B2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0BB2D21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6633B20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E92F3D" w14:paraId="436D5E9C" w14:textId="77777777" w:rsidTr="00E92F3D">
        <w:tc>
          <w:tcPr>
            <w:tcW w:w="817" w:type="dxa"/>
            <w:shd w:val="clear" w:color="auto" w:fill="FFFFFF"/>
          </w:tcPr>
          <w:p w14:paraId="2FA43DF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4AE9FAA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0D41D5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19FBAE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57D19C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1F62A63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268FB40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71FAF3F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E92F3D" w14:paraId="085B85BB" w14:textId="77777777" w:rsidTr="00E92F3D">
        <w:tc>
          <w:tcPr>
            <w:tcW w:w="817" w:type="dxa"/>
            <w:shd w:val="clear" w:color="auto" w:fill="FFFFFF"/>
          </w:tcPr>
          <w:p w14:paraId="55D35C7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288F1A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14EEB4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24948B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71AD60B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364655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5D905CB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06410B4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E92F3D" w14:paraId="64B9B3AB" w14:textId="77777777" w:rsidTr="00E92F3D">
        <w:tc>
          <w:tcPr>
            <w:tcW w:w="817" w:type="dxa"/>
            <w:shd w:val="clear" w:color="auto" w:fill="FFFFFF"/>
          </w:tcPr>
          <w:p w14:paraId="3A261AF8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62E5733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1782A82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0A79B47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7A0CF9F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5EDE768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17763EB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2E5096E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  <w:tr w:rsidR="00E92F3D" w14:paraId="5F328EE7" w14:textId="77777777" w:rsidTr="00E92F3D">
        <w:tc>
          <w:tcPr>
            <w:tcW w:w="817" w:type="dxa"/>
            <w:shd w:val="clear" w:color="auto" w:fill="FFFFFF"/>
          </w:tcPr>
          <w:p w14:paraId="432E973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40</w:t>
            </w:r>
          </w:p>
        </w:tc>
        <w:tc>
          <w:tcPr>
            <w:tcW w:w="1313" w:type="dxa"/>
            <w:shd w:val="clear" w:color="auto" w:fill="FFFFFF"/>
          </w:tcPr>
          <w:p w14:paraId="6D6BE8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 w14:paraId="5FC8458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1.68</w:t>
            </w:r>
          </w:p>
        </w:tc>
        <w:tc>
          <w:tcPr>
            <w:tcW w:w="1065" w:type="dxa"/>
            <w:shd w:val="clear" w:color="auto" w:fill="FFFFFF"/>
          </w:tcPr>
          <w:p w14:paraId="2120FCC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2.02</w:t>
            </w:r>
          </w:p>
        </w:tc>
        <w:tc>
          <w:tcPr>
            <w:tcW w:w="951" w:type="dxa"/>
            <w:shd w:val="clear" w:color="auto" w:fill="FFFFFF"/>
          </w:tcPr>
          <w:p w14:paraId="098E2DD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2.42</w:t>
            </w:r>
          </w:p>
        </w:tc>
        <w:tc>
          <w:tcPr>
            <w:tcW w:w="993" w:type="dxa"/>
            <w:shd w:val="clear" w:color="auto" w:fill="FFFFFF"/>
          </w:tcPr>
          <w:p w14:paraId="2E8273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2.70</w:t>
            </w:r>
          </w:p>
        </w:tc>
        <w:tc>
          <w:tcPr>
            <w:tcW w:w="1134" w:type="dxa"/>
            <w:shd w:val="clear" w:color="auto" w:fill="FFFFFF"/>
          </w:tcPr>
          <w:p w14:paraId="5D9F0E8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2.97</w:t>
            </w:r>
          </w:p>
        </w:tc>
        <w:tc>
          <w:tcPr>
            <w:tcW w:w="1182" w:type="dxa"/>
            <w:shd w:val="clear" w:color="auto" w:fill="FFFFFF"/>
          </w:tcPr>
          <w:p w14:paraId="39FDF87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3.55</w:t>
            </w:r>
          </w:p>
        </w:tc>
      </w:tr>
      <w:tr w:rsidR="00E92F3D" w14:paraId="27C35055" w14:textId="77777777" w:rsidTr="00E92F3D">
        <w:tc>
          <w:tcPr>
            <w:tcW w:w="817" w:type="dxa"/>
            <w:shd w:val="clear" w:color="auto" w:fill="FFFFFF"/>
          </w:tcPr>
          <w:p w14:paraId="31A1164D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60</w:t>
            </w:r>
          </w:p>
        </w:tc>
        <w:tc>
          <w:tcPr>
            <w:tcW w:w="1313" w:type="dxa"/>
            <w:shd w:val="clear" w:color="auto" w:fill="FFFFFF"/>
          </w:tcPr>
          <w:p w14:paraId="0BE14E6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 w14:paraId="5D89BB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1.67</w:t>
            </w:r>
          </w:p>
        </w:tc>
        <w:tc>
          <w:tcPr>
            <w:tcW w:w="1065" w:type="dxa"/>
            <w:shd w:val="clear" w:color="auto" w:fill="FFFFFF"/>
          </w:tcPr>
          <w:p w14:paraId="07F3C78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2.00</w:t>
            </w:r>
          </w:p>
        </w:tc>
        <w:tc>
          <w:tcPr>
            <w:tcW w:w="951" w:type="dxa"/>
            <w:shd w:val="clear" w:color="auto" w:fill="FFFFFF"/>
          </w:tcPr>
          <w:p w14:paraId="2E39802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2.39</w:t>
            </w:r>
          </w:p>
        </w:tc>
        <w:tc>
          <w:tcPr>
            <w:tcW w:w="993" w:type="dxa"/>
            <w:shd w:val="clear" w:color="auto" w:fill="FFFFFF"/>
          </w:tcPr>
          <w:p w14:paraId="6EF5F4F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2.66</w:t>
            </w:r>
          </w:p>
        </w:tc>
        <w:tc>
          <w:tcPr>
            <w:tcW w:w="1134" w:type="dxa"/>
            <w:shd w:val="clear" w:color="auto" w:fill="FFFFFF"/>
          </w:tcPr>
          <w:p w14:paraId="6CC291C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2.91</w:t>
            </w:r>
          </w:p>
        </w:tc>
        <w:tc>
          <w:tcPr>
            <w:tcW w:w="1182" w:type="dxa"/>
            <w:shd w:val="clear" w:color="auto" w:fill="FFFFFF"/>
          </w:tcPr>
          <w:p w14:paraId="7F602D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3.46</w:t>
            </w:r>
          </w:p>
        </w:tc>
      </w:tr>
      <w:tr w:rsidR="00E92F3D" w14:paraId="5798D779" w14:textId="77777777" w:rsidTr="00E92F3D">
        <w:tc>
          <w:tcPr>
            <w:tcW w:w="817" w:type="dxa"/>
            <w:shd w:val="clear" w:color="auto" w:fill="FFFFFF"/>
          </w:tcPr>
          <w:p w14:paraId="0AED9470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90</w:t>
            </w:r>
          </w:p>
        </w:tc>
        <w:tc>
          <w:tcPr>
            <w:tcW w:w="1313" w:type="dxa"/>
            <w:shd w:val="clear" w:color="auto" w:fill="FFFFFF"/>
          </w:tcPr>
          <w:p w14:paraId="5764521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1.29</w:t>
            </w:r>
          </w:p>
        </w:tc>
        <w:tc>
          <w:tcPr>
            <w:tcW w:w="1065" w:type="dxa"/>
            <w:shd w:val="clear" w:color="auto" w:fill="FFFFFF"/>
          </w:tcPr>
          <w:p w14:paraId="3EAD5E0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1.66</w:t>
            </w:r>
          </w:p>
        </w:tc>
        <w:tc>
          <w:tcPr>
            <w:tcW w:w="1065" w:type="dxa"/>
            <w:shd w:val="clear" w:color="auto" w:fill="FFFFFF"/>
          </w:tcPr>
          <w:p w14:paraId="1BFCCBB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vertAlign w:val="superscript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1.98</w:t>
            </w:r>
          </w:p>
        </w:tc>
        <w:tc>
          <w:tcPr>
            <w:tcW w:w="951" w:type="dxa"/>
            <w:shd w:val="clear" w:color="auto" w:fill="FFFFFF"/>
          </w:tcPr>
          <w:p w14:paraId="4C202CE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2.36</w:t>
            </w:r>
          </w:p>
        </w:tc>
        <w:tc>
          <w:tcPr>
            <w:tcW w:w="993" w:type="dxa"/>
            <w:shd w:val="clear" w:color="auto" w:fill="FFFFFF"/>
          </w:tcPr>
          <w:p w14:paraId="0966A82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1134" w:type="dxa"/>
            <w:shd w:val="clear" w:color="auto" w:fill="FFFFFF"/>
          </w:tcPr>
          <w:p w14:paraId="424EAA8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82" w:type="dxa"/>
            <w:shd w:val="clear" w:color="auto" w:fill="FFFFFF"/>
          </w:tcPr>
          <w:p w14:paraId="5EF0D14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</w:tr>
      <w:tr w:rsidR="00E92F3D" w14:paraId="1188E013" w14:textId="77777777" w:rsidTr="00E92F3D">
        <w:tc>
          <w:tcPr>
            <w:tcW w:w="817" w:type="dxa"/>
            <w:shd w:val="clear" w:color="auto" w:fill="FFFFFF"/>
          </w:tcPr>
          <w:p w14:paraId="1D8F1886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120</w:t>
            </w:r>
          </w:p>
        </w:tc>
        <w:tc>
          <w:tcPr>
            <w:tcW w:w="1313" w:type="dxa"/>
            <w:shd w:val="clear" w:color="auto" w:fill="FFFFFF"/>
          </w:tcPr>
          <w:p w14:paraId="15AC7EC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1.28</w:t>
            </w:r>
          </w:p>
        </w:tc>
        <w:tc>
          <w:tcPr>
            <w:tcW w:w="1065" w:type="dxa"/>
            <w:shd w:val="clear" w:color="auto" w:fill="FFFFFF"/>
          </w:tcPr>
          <w:p w14:paraId="1589928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59C742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1.96</w:t>
            </w:r>
          </w:p>
        </w:tc>
        <w:tc>
          <w:tcPr>
            <w:tcW w:w="951" w:type="dxa"/>
            <w:shd w:val="clear" w:color="auto" w:fill="FFFFFF"/>
          </w:tcPr>
          <w:p w14:paraId="4C4558B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2.33</w:t>
            </w:r>
          </w:p>
        </w:tc>
        <w:tc>
          <w:tcPr>
            <w:tcW w:w="993" w:type="dxa"/>
            <w:shd w:val="clear" w:color="auto" w:fill="FFFFFF"/>
          </w:tcPr>
          <w:p w14:paraId="1B69E2B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1134" w:type="dxa"/>
            <w:shd w:val="clear" w:color="auto" w:fill="FFFFFF"/>
          </w:tcPr>
          <w:p w14:paraId="482B45B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82" w:type="dxa"/>
            <w:shd w:val="clear" w:color="auto" w:fill="FFFFFF"/>
          </w:tcPr>
          <w:p w14:paraId="3F1E895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</w:tr>
    </w:tbl>
    <w:p w14:paraId="4B08F538" w14:textId="0DD7A3F8" w:rsidR="00E92F3D" w:rsidRDefault="000F1442" w:rsidP="00E92F3D">
      <w:pPr>
        <w:spacing w:after="0"/>
        <w:rPr>
          <w:rFonts w:ascii="Times New Roman" w:hAnsi="Times New Roman" w:cs="Times New Roman"/>
          <w:snapToGrid w:val="0"/>
          <w:color w:val="000000"/>
          <w:lang w:val="uk-UA"/>
        </w:rPr>
      </w:pPr>
      <w:r>
        <w:rPr>
          <w:rFonts w:ascii="Times New Roman" w:hAnsi="Times New Roman" w:cs="Times New Roman"/>
          <w:lang w:val="az-Cyrl-AZ"/>
        </w:rPr>
        <w:tab/>
        <w:t xml:space="preserve"> </w:t>
      </w:r>
      <w:r>
        <w:rPr>
          <w:rFonts w:ascii="Times New Roman" w:hAnsi="Times New Roman" w:cs="Times New Roman"/>
          <w:b/>
          <w:i/>
          <w:snapToGrid w:val="0"/>
          <w:color w:val="000000"/>
          <w:lang w:val="en-US"/>
        </w:rPr>
        <w:t>k</w:t>
      </w:r>
      <w:r>
        <w:rPr>
          <w:rFonts w:ascii="Times New Roman" w:hAnsi="Times New Roman" w:cs="Times New Roman"/>
          <w:b/>
          <w:i/>
          <w:snapToGrid w:val="0"/>
          <w:color w:val="000000"/>
          <w:lang w:val="uk-UA"/>
        </w:rPr>
        <w:t xml:space="preserve"> = n – 1</w:t>
      </w:r>
      <w:r w:rsidRPr="006B666A">
        <w:rPr>
          <w:rFonts w:ascii="Times New Roman" w:hAnsi="Times New Roman" w:cs="Times New Roman"/>
          <w:snapToGrid w:val="0"/>
          <w:color w:val="000000"/>
        </w:rPr>
        <w:t xml:space="preserve"> – </w:t>
      </w:r>
      <w:r>
        <w:rPr>
          <w:rFonts w:ascii="Times New Roman" w:hAnsi="Times New Roman" w:cs="Times New Roman"/>
          <w:snapToGrid w:val="0"/>
          <w:color w:val="000000"/>
          <w:lang w:val="uk-UA"/>
        </w:rPr>
        <w:t>число ступенів свободи</w:t>
      </w:r>
    </w:p>
    <w:p w14:paraId="6FF88EB3" w14:textId="22A2CE54" w:rsidR="006B666A" w:rsidRPr="007F075B" w:rsidRDefault="006B666A" w:rsidP="006B666A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7F075B">
        <w:rPr>
          <w:rFonts w:ascii="Times New Roman" w:hAnsi="Times New Roman" w:cs="Times New Roman"/>
          <w:b/>
          <w:bCs/>
          <w:lang w:val="uk-UA"/>
        </w:rPr>
        <w:lastRenderedPageBreak/>
        <w:t>Задачі для самостійної роботи</w:t>
      </w:r>
    </w:p>
    <w:p w14:paraId="3BAF8B2C" w14:textId="77777777" w:rsidR="00C96091" w:rsidRDefault="00C96091" w:rsidP="00C960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D87553A" w14:textId="5017CA0F" w:rsidR="006B666A" w:rsidRPr="00C96091" w:rsidRDefault="00C96091" w:rsidP="00C960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609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96091">
        <w:rPr>
          <w:rFonts w:ascii="Times New Roman" w:hAnsi="Times New Roman" w:cs="Times New Roman"/>
          <w:b/>
          <w:bCs/>
          <w:sz w:val="24"/>
          <w:szCs w:val="24"/>
          <w:lang w:val="uk-UA"/>
        </w:rPr>
        <w:t>310, 311,312</w:t>
      </w:r>
    </w:p>
    <w:p w14:paraId="3BDD50A3" w14:textId="0EAF7379" w:rsidR="006B666A" w:rsidRDefault="006B666A" w:rsidP="006B666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7F075B">
        <w:rPr>
          <w:rFonts w:ascii="Times New Roman" w:hAnsi="Times New Roman" w:cs="Times New Roman"/>
          <w:b/>
          <w:bCs/>
          <w:lang w:val="uk-UA"/>
        </w:rPr>
        <w:t>Задача.</w:t>
      </w:r>
      <w:r>
        <w:rPr>
          <w:rFonts w:ascii="Times New Roman" w:hAnsi="Times New Roman" w:cs="Times New Roman"/>
          <w:lang w:val="uk-UA"/>
        </w:rPr>
        <w:t xml:space="preserve"> Отримано оцінки дійсного значення у вигляді САЗ (середнього арифметичного) та СКВ (середнє квадратичне відхилення) маси </w:t>
      </w:r>
      <w:proofErr w:type="spellStart"/>
      <w:r>
        <w:rPr>
          <w:rFonts w:ascii="Times New Roman" w:hAnsi="Times New Roman" w:cs="Times New Roman"/>
          <w:lang w:val="uk-UA"/>
        </w:rPr>
        <w:t>гири</w:t>
      </w:r>
      <w:proofErr w:type="spellEnd"/>
      <w:r>
        <w:rPr>
          <w:rFonts w:ascii="Times New Roman" w:hAnsi="Times New Roman" w:cs="Times New Roman"/>
          <w:lang w:val="uk-UA"/>
        </w:rPr>
        <w:t xml:space="preserve"> за результатами 16 вимірювань.   </w:t>
      </w:r>
      <w:r w:rsidRPr="001F520E">
        <w:rPr>
          <w:position w:val="-10"/>
        </w:rPr>
        <w:object w:dxaOrig="1620" w:dyaOrig="360" w14:anchorId="0FAE8DFE">
          <v:shape id="_x0000_i1031" type="#_x0000_t75" style="width:81pt;height:18pt" o:ole="">
            <v:imagedata r:id="rId17" o:title=""/>
          </v:shape>
          <o:OLEObject Type="Embed" ProgID="Equation.3" ShapeID="_x0000_i1031" DrawAspect="Content" ObjectID="_1805106956" r:id="rId18"/>
        </w:object>
      </w:r>
      <w:r>
        <w:rPr>
          <w:lang w:val="uk-UA"/>
        </w:rPr>
        <w:t xml:space="preserve"> </w:t>
      </w:r>
      <w:r w:rsidRPr="001F520E">
        <w:rPr>
          <w:rFonts w:ascii="Times New Roman" w:hAnsi="Times New Roman" w:cs="Times New Roman"/>
          <w:lang w:val="uk-UA"/>
        </w:rPr>
        <w:t>та</w:t>
      </w:r>
      <w:r w:rsidRPr="007F075B">
        <w:rPr>
          <w:lang w:val="uk-UA"/>
        </w:rPr>
        <w:t xml:space="preserve"> </w:t>
      </w:r>
      <w:r w:rsidRPr="001F520E">
        <w:rPr>
          <w:position w:val="-12"/>
        </w:rPr>
        <w:object w:dxaOrig="1359" w:dyaOrig="380" w14:anchorId="368A0930">
          <v:shape id="_x0000_i1032" type="#_x0000_t75" style="width:68.15pt;height:18.85pt" o:ole="">
            <v:imagedata r:id="rId19" o:title=""/>
          </v:shape>
          <o:OLEObject Type="Embed" ProgID="Equation.3" ShapeID="_x0000_i1032" DrawAspect="Content" ObjectID="_1805106957" r:id="rId20"/>
        </w:object>
      </w:r>
      <w:r>
        <w:rPr>
          <w:rFonts w:ascii="Times New Roman" w:hAnsi="Times New Roman" w:cs="Times New Roman"/>
          <w:lang w:val="uk-UA"/>
        </w:rPr>
        <w:t xml:space="preserve"> </w:t>
      </w:r>
    </w:p>
    <w:p w14:paraId="346B4A64" w14:textId="02F7D22D" w:rsidR="006B666A" w:rsidRDefault="006B666A" w:rsidP="006B666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Оцінити межі довірчого інтервалу з вірогідністю </w:t>
      </w:r>
      <w:r w:rsidR="00C96091">
        <w:rPr>
          <w:rFonts w:ascii="Times New Roman" w:hAnsi="Times New Roman" w:cs="Times New Roman"/>
          <w:lang w:val="uk-UA"/>
        </w:rPr>
        <w:t xml:space="preserve">0,90 і </w:t>
      </w:r>
      <w:r>
        <w:rPr>
          <w:rFonts w:ascii="Times New Roman" w:hAnsi="Times New Roman" w:cs="Times New Roman"/>
          <w:lang w:val="uk-UA"/>
        </w:rPr>
        <w:t xml:space="preserve">0,98. </w:t>
      </w:r>
    </w:p>
    <w:p w14:paraId="0586D005" w14:textId="7846C902" w:rsidR="00C96091" w:rsidRDefault="00C96091" w:rsidP="006B666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</w:p>
    <w:p w14:paraId="4E9A4891" w14:textId="727D6850" w:rsidR="00C96091" w:rsidRPr="00C96091" w:rsidRDefault="00C96091" w:rsidP="00C9609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609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Гр. 318</w:t>
      </w:r>
    </w:p>
    <w:p w14:paraId="0127ACCD" w14:textId="45895A89" w:rsidR="00C96091" w:rsidRDefault="006B666A" w:rsidP="00C96091">
      <w:pPr>
        <w:shd w:val="clear" w:color="auto" w:fill="FFFFFF" w:themeFill="background1"/>
        <w:spacing w:after="0"/>
        <w:ind w:firstLine="567"/>
        <w:jc w:val="both"/>
        <w:rPr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Задача</w:t>
      </w:r>
      <w:r>
        <w:rPr>
          <w:rFonts w:ascii="Times New Roman" w:hAnsi="Times New Roman" w:cs="Times New Roman"/>
          <w:lang w:val="uk-UA"/>
        </w:rPr>
        <w:t xml:space="preserve">. За результатами 12 вимірювань ємності конденсатора обраховані оцінки САЗ та СКВ результату вимірювання, значення яких дорівнює:  </w:t>
      </w:r>
      <w:r w:rsidRPr="001F520E">
        <w:rPr>
          <w:position w:val="-10"/>
          <w:shd w:val="clear" w:color="auto" w:fill="FFFFFF" w:themeFill="background1"/>
        </w:rPr>
        <w:object w:dxaOrig="1860" w:dyaOrig="360" w14:anchorId="688F4DF4">
          <v:shape id="_x0000_i1033" type="#_x0000_t75" style="width:95.15pt;height:18.85pt" o:ole="">
            <v:imagedata r:id="rId21" o:title=""/>
          </v:shape>
          <o:OLEObject Type="Embed" ProgID="Equation.3" ShapeID="_x0000_i1033" DrawAspect="Content" ObjectID="_1805106958" r:id="rId22"/>
        </w:object>
      </w:r>
      <w:r w:rsidRPr="007F075B">
        <w:rPr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та</w:t>
      </w:r>
      <w:r w:rsidRPr="007F075B">
        <w:rPr>
          <w:shd w:val="clear" w:color="auto" w:fill="FFFFFF" w:themeFill="background1"/>
          <w:lang w:val="uk-UA"/>
        </w:rPr>
        <w:t xml:space="preserve"> </w:t>
      </w:r>
      <w:r w:rsidRPr="001F520E">
        <w:rPr>
          <w:position w:val="-12"/>
          <w:shd w:val="clear" w:color="auto" w:fill="FFFFFF" w:themeFill="background1"/>
        </w:rPr>
        <w:object w:dxaOrig="2120" w:dyaOrig="380" w14:anchorId="5CAE6979">
          <v:shape id="_x0000_i1034" type="#_x0000_t75" style="width:114.85pt;height:20.15pt" o:ole="">
            <v:imagedata r:id="rId23" o:title=""/>
          </v:shape>
          <o:OLEObject Type="Embed" ProgID="Equation.3" ShapeID="_x0000_i1034" DrawAspect="Content" ObjectID="_1805106959" r:id="rId24"/>
        </w:object>
      </w:r>
      <w:r w:rsidRPr="007F075B">
        <w:rPr>
          <w:shd w:val="clear" w:color="auto" w:fill="FFFFFF" w:themeFill="background1"/>
          <w:lang w:val="uk-UA"/>
        </w:rPr>
        <w:t>.</w:t>
      </w:r>
      <w:r>
        <w:rPr>
          <w:shd w:val="clear" w:color="auto" w:fill="FFFFFF" w:themeFill="background1"/>
          <w:lang w:val="uk-UA"/>
        </w:rPr>
        <w:t xml:space="preserve"> </w:t>
      </w:r>
    </w:p>
    <w:p w14:paraId="2A575558" w14:textId="73652ABA" w:rsidR="006B666A" w:rsidRDefault="006B666A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  <w:r w:rsidRPr="001F520E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Оцінити межі довірчого інтервалу з вірогідністю 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0,80 і </w:t>
      </w:r>
      <w:r w:rsidRPr="001F520E">
        <w:rPr>
          <w:rFonts w:ascii="Times New Roman" w:hAnsi="Times New Roman" w:cs="Times New Roman"/>
          <w:shd w:val="clear" w:color="auto" w:fill="FFFFFF" w:themeFill="background1"/>
          <w:lang w:val="uk-UA"/>
        </w:rPr>
        <w:t>0,9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5</w:t>
      </w:r>
      <w:r w:rsidRPr="001F520E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.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Округлити результати, враховуючи, що номінальне значення ємності 3,12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мкФ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.</w:t>
      </w:r>
    </w:p>
    <w:p w14:paraId="0856E425" w14:textId="087B1F82" w:rsidR="00C96091" w:rsidRDefault="00C96091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</w:p>
    <w:p w14:paraId="76747D50" w14:textId="0A49BB40" w:rsidR="00C96091" w:rsidRPr="00C96091" w:rsidRDefault="00C96091" w:rsidP="00C96091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uk-UA"/>
        </w:rPr>
      </w:pPr>
      <w:r w:rsidRPr="00C9609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uk-UA"/>
        </w:rPr>
        <w:t>Гр. 319</w:t>
      </w:r>
    </w:p>
    <w:p w14:paraId="7371EC9A" w14:textId="41F0082C" w:rsidR="006B666A" w:rsidRDefault="006B666A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Задача</w:t>
      </w:r>
      <w:r w:rsidRPr="007F075B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.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За результатами 15 спостережень було визначено довірчий інтервал результату вимірювання тиску с довірчою вірогідністю 0,80: </w:t>
      </w:r>
      <w:r w:rsidRPr="009F2C11">
        <w:rPr>
          <w:position w:val="-12"/>
          <w:shd w:val="clear" w:color="auto" w:fill="FFFFFF" w:themeFill="background1"/>
        </w:rPr>
        <w:object w:dxaOrig="2140" w:dyaOrig="380" w14:anchorId="2A112D03">
          <v:shape id="_x0000_i1035" type="#_x0000_t75" style="width:112.3pt;height:19.7pt" o:ole="">
            <v:imagedata r:id="rId25" o:title=""/>
          </v:shape>
          <o:OLEObject Type="Embed" ProgID="Equation.3" ShapeID="_x0000_i1035" DrawAspect="Content" ObjectID="_1805106960" r:id="rId26"/>
        </w:object>
      </w:r>
      <w:r w:rsidRPr="009F2C1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</w:t>
      </w:r>
    </w:p>
    <w:p w14:paraId="748ED5C4" w14:textId="729B0052" w:rsidR="006B666A" w:rsidRDefault="006B666A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Визначити межі довірчого інтервалу з </w:t>
      </w:r>
      <w:proofErr w:type="spellStart"/>
      <w:r w:rsidRPr="001216EC">
        <w:rPr>
          <w:rFonts w:ascii="Times New Roman" w:hAnsi="Times New Roman" w:cs="Times New Roman"/>
          <w:shd w:val="clear" w:color="auto" w:fill="FFFFFF" w:themeFill="background1"/>
        </w:rPr>
        <w:t>Р</w:t>
      </w:r>
      <w:r w:rsidRPr="001216EC">
        <w:rPr>
          <w:rFonts w:ascii="Times New Roman" w:hAnsi="Times New Roman" w:cs="Times New Roman"/>
          <w:shd w:val="clear" w:color="auto" w:fill="FFFFFF" w:themeFill="background1"/>
          <w:vertAlign w:val="subscript"/>
        </w:rPr>
        <w:t>дов</w:t>
      </w:r>
      <w:proofErr w:type="spellEnd"/>
      <w:r w:rsidRPr="001216EC">
        <w:rPr>
          <w:rFonts w:ascii="Times New Roman" w:hAnsi="Times New Roman" w:cs="Times New Roman"/>
          <w:shd w:val="clear" w:color="auto" w:fill="FFFFFF" w:themeFill="background1"/>
        </w:rPr>
        <w:t xml:space="preserve"> = 0,9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0 і </w:t>
      </w:r>
      <w:proofErr w:type="spellStart"/>
      <w:r w:rsidR="00C96091" w:rsidRPr="001216EC">
        <w:rPr>
          <w:rFonts w:ascii="Times New Roman" w:hAnsi="Times New Roman" w:cs="Times New Roman"/>
          <w:shd w:val="clear" w:color="auto" w:fill="FFFFFF" w:themeFill="background1"/>
        </w:rPr>
        <w:t>Р</w:t>
      </w:r>
      <w:r w:rsidR="00C96091" w:rsidRPr="001216EC">
        <w:rPr>
          <w:rFonts w:ascii="Times New Roman" w:hAnsi="Times New Roman" w:cs="Times New Roman"/>
          <w:shd w:val="clear" w:color="auto" w:fill="FFFFFF" w:themeFill="background1"/>
          <w:vertAlign w:val="subscript"/>
        </w:rPr>
        <w:t>дов</w:t>
      </w:r>
      <w:proofErr w:type="spellEnd"/>
      <w:r w:rsidR="00C96091" w:rsidRPr="001216EC">
        <w:rPr>
          <w:rFonts w:ascii="Times New Roman" w:hAnsi="Times New Roman" w:cs="Times New Roman"/>
          <w:shd w:val="clear" w:color="auto" w:fill="FFFFFF" w:themeFill="background1"/>
        </w:rPr>
        <w:t xml:space="preserve"> = 0,9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9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.</w:t>
      </w:r>
    </w:p>
    <w:p w14:paraId="755C737E" w14:textId="3F6840C7" w:rsidR="00C96091" w:rsidRDefault="00C96091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</w:p>
    <w:p w14:paraId="1D89D6DB" w14:textId="7BED9071" w:rsidR="00C96091" w:rsidRDefault="00C96091" w:rsidP="00C96091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</w:pPr>
      <w:r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Задача для студентів всіх груп</w:t>
      </w:r>
    </w:p>
    <w:p w14:paraId="63CB34B0" w14:textId="77777777" w:rsidR="00C96091" w:rsidRPr="00C96091" w:rsidRDefault="00C96091" w:rsidP="00C96091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</w:pPr>
    </w:p>
    <w:p w14:paraId="26ABA9EE" w14:textId="4C5C8BBB" w:rsidR="006B666A" w:rsidRPr="007F075B" w:rsidRDefault="006B666A" w:rsidP="006B666A">
      <w:pPr>
        <w:shd w:val="clear" w:color="auto" w:fill="FFFFFF" w:themeFill="background1"/>
        <w:spacing w:after="0"/>
        <w:ind w:firstLine="567"/>
        <w:jc w:val="both"/>
        <w:rPr>
          <w:shd w:val="clear" w:color="auto" w:fill="FFFF00"/>
          <w:lang w:val="uk-UA"/>
        </w:rPr>
      </w:pPr>
      <w:r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Задача</w:t>
      </w:r>
      <w:r w:rsidRPr="007F075B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.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Визначити точкову та інтервальну </w:t>
      </w:r>
      <w:r w:rsidRPr="001216EC">
        <w:rPr>
          <w:rFonts w:ascii="Times New Roman" w:hAnsi="Times New Roman" w:cs="Times New Roman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симметричні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межі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довірчого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інтервалу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)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оцінки результату вимірювання температури (</w:t>
      </w:r>
      <w:r>
        <w:rPr>
          <w:rFonts w:ascii="Times New Roman" w:hAnsi="Times New Roman" w:cs="Times New Roman"/>
          <w:shd w:val="clear" w:color="auto" w:fill="FFFFFF" w:themeFill="background1"/>
          <w:lang w:val="de-AT"/>
        </w:rPr>
        <w:t xml:space="preserve">t,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°С</w:t>
      </w:r>
      <w:r w:rsidRPr="001216EC">
        <w:rPr>
          <w:rFonts w:ascii="Times New Roman" w:hAnsi="Times New Roman" w:cs="Times New Roman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, отриманої за допомогою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-електричного термометра, за такими результатами: 22,15; 22,40; 22,37; 22,32; 22,33; 22,18; 22,18; 22,20. Вважаємо, що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-ЕРС (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-електрорушійна сила) є випадковою величиною, її значення розподілені за усіченим нормальним законом (розподілення Стьюдента), а 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рівень значимості прийняти 1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0%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(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гр.310, 311, 312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),  5% (гр.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318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), 1% (гр.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319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)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.   </w:t>
      </w:r>
      <w:bookmarkStart w:id="1" w:name="_GoBack"/>
      <w:bookmarkEnd w:id="1"/>
      <w:r>
        <w:rPr>
          <w:shd w:val="clear" w:color="auto" w:fill="FFFF00"/>
          <w:lang w:val="uk-UA"/>
        </w:rPr>
        <w:t xml:space="preserve"> </w:t>
      </w:r>
      <w:r w:rsidRPr="001216EC">
        <w:rPr>
          <w:shd w:val="clear" w:color="auto" w:fill="FFFF00"/>
          <w:lang w:val="uk-UA"/>
        </w:rPr>
        <w:t xml:space="preserve"> </w:t>
      </w:r>
    </w:p>
    <w:p w14:paraId="24BA0716" w14:textId="77777777" w:rsidR="006B666A" w:rsidRPr="006B666A" w:rsidRDefault="006B666A" w:rsidP="00E92F3D">
      <w:pPr>
        <w:spacing w:after="0"/>
        <w:rPr>
          <w:rFonts w:ascii="Times New Roman" w:hAnsi="Times New Roman" w:cs="Times New Roman"/>
          <w:lang w:val="uk-UA"/>
        </w:rPr>
      </w:pPr>
    </w:p>
    <w:sectPr w:rsidR="006B666A" w:rsidRPr="006B666A" w:rsidSect="000F14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44CB4"/>
    <w:multiLevelType w:val="hybridMultilevel"/>
    <w:tmpl w:val="5762AFF8"/>
    <w:lvl w:ilvl="0" w:tplc="C32867C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A7"/>
    <w:rsid w:val="00000400"/>
    <w:rsid w:val="00002DAF"/>
    <w:rsid w:val="00003EA1"/>
    <w:rsid w:val="00010FBF"/>
    <w:rsid w:val="00014384"/>
    <w:rsid w:val="00032BE8"/>
    <w:rsid w:val="00050A28"/>
    <w:rsid w:val="00050A2C"/>
    <w:rsid w:val="000515FA"/>
    <w:rsid w:val="00052721"/>
    <w:rsid w:val="00052D80"/>
    <w:rsid w:val="00055BE8"/>
    <w:rsid w:val="000571D0"/>
    <w:rsid w:val="00061363"/>
    <w:rsid w:val="00072E5A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C3BB3"/>
    <w:rsid w:val="000D3266"/>
    <w:rsid w:val="000E287B"/>
    <w:rsid w:val="000E571E"/>
    <w:rsid w:val="000E7551"/>
    <w:rsid w:val="000F1442"/>
    <w:rsid w:val="001008FA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B077E"/>
    <w:rsid w:val="001C17B1"/>
    <w:rsid w:val="001C218E"/>
    <w:rsid w:val="001C60C7"/>
    <w:rsid w:val="001D1CF4"/>
    <w:rsid w:val="001D2693"/>
    <w:rsid w:val="001D5B9D"/>
    <w:rsid w:val="001E3104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27A42"/>
    <w:rsid w:val="00235CDE"/>
    <w:rsid w:val="00241F8D"/>
    <w:rsid w:val="00244C9C"/>
    <w:rsid w:val="00245D74"/>
    <w:rsid w:val="002628CC"/>
    <w:rsid w:val="002644EC"/>
    <w:rsid w:val="002650FA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149FC"/>
    <w:rsid w:val="003205A4"/>
    <w:rsid w:val="0032076F"/>
    <w:rsid w:val="00320BA2"/>
    <w:rsid w:val="00322F68"/>
    <w:rsid w:val="00330167"/>
    <w:rsid w:val="0033437F"/>
    <w:rsid w:val="003353F3"/>
    <w:rsid w:val="00337C06"/>
    <w:rsid w:val="00352450"/>
    <w:rsid w:val="00361DB9"/>
    <w:rsid w:val="003719F1"/>
    <w:rsid w:val="00374C1F"/>
    <w:rsid w:val="00383B7E"/>
    <w:rsid w:val="00384196"/>
    <w:rsid w:val="00392533"/>
    <w:rsid w:val="003934C3"/>
    <w:rsid w:val="003953FE"/>
    <w:rsid w:val="003A5269"/>
    <w:rsid w:val="003B227A"/>
    <w:rsid w:val="003B326B"/>
    <w:rsid w:val="003B548B"/>
    <w:rsid w:val="003C10DC"/>
    <w:rsid w:val="003C1F46"/>
    <w:rsid w:val="003C395A"/>
    <w:rsid w:val="003C4390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3FE"/>
    <w:rsid w:val="004B1489"/>
    <w:rsid w:val="004B1A30"/>
    <w:rsid w:val="004B2A08"/>
    <w:rsid w:val="004B41F6"/>
    <w:rsid w:val="004C6EE8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2073"/>
    <w:rsid w:val="00525D02"/>
    <w:rsid w:val="00532476"/>
    <w:rsid w:val="005334C8"/>
    <w:rsid w:val="00535D55"/>
    <w:rsid w:val="00536252"/>
    <w:rsid w:val="00540557"/>
    <w:rsid w:val="00540772"/>
    <w:rsid w:val="0054142A"/>
    <w:rsid w:val="0054370F"/>
    <w:rsid w:val="00543DB5"/>
    <w:rsid w:val="00560C19"/>
    <w:rsid w:val="00563F38"/>
    <w:rsid w:val="005666E0"/>
    <w:rsid w:val="005762C8"/>
    <w:rsid w:val="005819EB"/>
    <w:rsid w:val="00582665"/>
    <w:rsid w:val="00584438"/>
    <w:rsid w:val="00590EC1"/>
    <w:rsid w:val="005A14EC"/>
    <w:rsid w:val="005A16F9"/>
    <w:rsid w:val="005A7118"/>
    <w:rsid w:val="005B07F1"/>
    <w:rsid w:val="005B11BC"/>
    <w:rsid w:val="005D1330"/>
    <w:rsid w:val="005D22D3"/>
    <w:rsid w:val="005E2345"/>
    <w:rsid w:val="005E2870"/>
    <w:rsid w:val="005F0662"/>
    <w:rsid w:val="005F50D2"/>
    <w:rsid w:val="0060241C"/>
    <w:rsid w:val="006026A7"/>
    <w:rsid w:val="00603B51"/>
    <w:rsid w:val="00613D63"/>
    <w:rsid w:val="00617107"/>
    <w:rsid w:val="006205CD"/>
    <w:rsid w:val="00621E1E"/>
    <w:rsid w:val="006341C0"/>
    <w:rsid w:val="00634734"/>
    <w:rsid w:val="00644D37"/>
    <w:rsid w:val="00647FAB"/>
    <w:rsid w:val="00653A31"/>
    <w:rsid w:val="00653CCA"/>
    <w:rsid w:val="00662F31"/>
    <w:rsid w:val="006650A2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B666A"/>
    <w:rsid w:val="006C0B26"/>
    <w:rsid w:val="006C2D0A"/>
    <w:rsid w:val="006D238C"/>
    <w:rsid w:val="006D303D"/>
    <w:rsid w:val="006E046C"/>
    <w:rsid w:val="006E07DC"/>
    <w:rsid w:val="006E2D47"/>
    <w:rsid w:val="006E405A"/>
    <w:rsid w:val="006E6F0E"/>
    <w:rsid w:val="006E7824"/>
    <w:rsid w:val="006F7F97"/>
    <w:rsid w:val="00700272"/>
    <w:rsid w:val="00702F7F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B687C"/>
    <w:rsid w:val="007C159B"/>
    <w:rsid w:val="007C2966"/>
    <w:rsid w:val="007C2E40"/>
    <w:rsid w:val="007C3773"/>
    <w:rsid w:val="007C53D7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32D24"/>
    <w:rsid w:val="0084241B"/>
    <w:rsid w:val="0084495C"/>
    <w:rsid w:val="00873391"/>
    <w:rsid w:val="008763C6"/>
    <w:rsid w:val="008800B4"/>
    <w:rsid w:val="00883595"/>
    <w:rsid w:val="00885FB4"/>
    <w:rsid w:val="008864A4"/>
    <w:rsid w:val="00891A9A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0041"/>
    <w:rsid w:val="0092477E"/>
    <w:rsid w:val="00925579"/>
    <w:rsid w:val="00926FA0"/>
    <w:rsid w:val="00934C21"/>
    <w:rsid w:val="0093772A"/>
    <w:rsid w:val="00951E08"/>
    <w:rsid w:val="009523C2"/>
    <w:rsid w:val="009532BE"/>
    <w:rsid w:val="00953EA4"/>
    <w:rsid w:val="00954C11"/>
    <w:rsid w:val="009603F7"/>
    <w:rsid w:val="0096076C"/>
    <w:rsid w:val="00966784"/>
    <w:rsid w:val="00976D24"/>
    <w:rsid w:val="0098046D"/>
    <w:rsid w:val="0098056D"/>
    <w:rsid w:val="009859C2"/>
    <w:rsid w:val="009903B0"/>
    <w:rsid w:val="00992B8B"/>
    <w:rsid w:val="0099637D"/>
    <w:rsid w:val="00997F7C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3A0A"/>
    <w:rsid w:val="00A51669"/>
    <w:rsid w:val="00A53218"/>
    <w:rsid w:val="00A547A0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2E9E"/>
    <w:rsid w:val="00AE7325"/>
    <w:rsid w:val="00AF78D7"/>
    <w:rsid w:val="00AF7C44"/>
    <w:rsid w:val="00B04E4D"/>
    <w:rsid w:val="00B04ED2"/>
    <w:rsid w:val="00B07000"/>
    <w:rsid w:val="00B075A5"/>
    <w:rsid w:val="00B24062"/>
    <w:rsid w:val="00B331CD"/>
    <w:rsid w:val="00B332F9"/>
    <w:rsid w:val="00B33B18"/>
    <w:rsid w:val="00B354DC"/>
    <w:rsid w:val="00B43D11"/>
    <w:rsid w:val="00B54470"/>
    <w:rsid w:val="00B5493D"/>
    <w:rsid w:val="00B55127"/>
    <w:rsid w:val="00B609DA"/>
    <w:rsid w:val="00B7159F"/>
    <w:rsid w:val="00B727CB"/>
    <w:rsid w:val="00B72A81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9468E"/>
    <w:rsid w:val="00BA70D0"/>
    <w:rsid w:val="00BB35F9"/>
    <w:rsid w:val="00BC333A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077C4"/>
    <w:rsid w:val="00C1028F"/>
    <w:rsid w:val="00C1401D"/>
    <w:rsid w:val="00C16502"/>
    <w:rsid w:val="00C16984"/>
    <w:rsid w:val="00C170D8"/>
    <w:rsid w:val="00C20E4D"/>
    <w:rsid w:val="00C239AB"/>
    <w:rsid w:val="00C23A51"/>
    <w:rsid w:val="00C24234"/>
    <w:rsid w:val="00C2698F"/>
    <w:rsid w:val="00C27AF2"/>
    <w:rsid w:val="00C309D2"/>
    <w:rsid w:val="00C32140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6091"/>
    <w:rsid w:val="00C97163"/>
    <w:rsid w:val="00CB1B36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1DC8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D48"/>
    <w:rsid w:val="00D9690D"/>
    <w:rsid w:val="00DA212F"/>
    <w:rsid w:val="00DA4C63"/>
    <w:rsid w:val="00DB4005"/>
    <w:rsid w:val="00DB5707"/>
    <w:rsid w:val="00DC2FD8"/>
    <w:rsid w:val="00DC3137"/>
    <w:rsid w:val="00DC38FA"/>
    <w:rsid w:val="00DD542A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2AA8"/>
    <w:rsid w:val="00E22E1D"/>
    <w:rsid w:val="00E2588C"/>
    <w:rsid w:val="00E3147E"/>
    <w:rsid w:val="00E3421B"/>
    <w:rsid w:val="00E3547D"/>
    <w:rsid w:val="00E3795B"/>
    <w:rsid w:val="00E40794"/>
    <w:rsid w:val="00E4565F"/>
    <w:rsid w:val="00E45A85"/>
    <w:rsid w:val="00E50071"/>
    <w:rsid w:val="00E55AA3"/>
    <w:rsid w:val="00E87EAD"/>
    <w:rsid w:val="00E92F3D"/>
    <w:rsid w:val="00E943E0"/>
    <w:rsid w:val="00E95A53"/>
    <w:rsid w:val="00E97357"/>
    <w:rsid w:val="00EA04EB"/>
    <w:rsid w:val="00EC01A7"/>
    <w:rsid w:val="00EC41F0"/>
    <w:rsid w:val="00ED06D4"/>
    <w:rsid w:val="00ED5093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97B78"/>
    <w:rsid w:val="00FA3D25"/>
    <w:rsid w:val="00FA5DEF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E04F"/>
  <w15:docId w15:val="{52A77845-FB78-457E-A45A-88E20EE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32"/>
  </w:style>
  <w:style w:type="paragraph" w:styleId="5">
    <w:name w:val="heading 5"/>
    <w:basedOn w:val="a"/>
    <w:next w:val="a"/>
    <w:link w:val="50"/>
    <w:qFormat/>
    <w:rsid w:val="00E92F3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736E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  <w:style w:type="paragraph" w:customStyle="1" w:styleId="1">
    <w:name w:val="Заголовок1"/>
    <w:basedOn w:val="a"/>
    <w:next w:val="a8"/>
    <w:rsid w:val="00EC01A7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paragraph" w:styleId="a8">
    <w:name w:val="Body Text"/>
    <w:basedOn w:val="a"/>
    <w:link w:val="a9"/>
    <w:uiPriority w:val="99"/>
    <w:unhideWhenUsed/>
    <w:rsid w:val="00EC01A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1A7"/>
  </w:style>
  <w:style w:type="character" w:styleId="aa">
    <w:name w:val="Hyperlink"/>
    <w:basedOn w:val="a0"/>
    <w:uiPriority w:val="99"/>
    <w:semiHidden/>
    <w:unhideWhenUsed/>
    <w:rsid w:val="00997F7C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2004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2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04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E92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e">
    <w:name w:val="Table Grid"/>
    <w:basedOn w:val="a1"/>
    <w:rsid w:val="00E9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Professional"/>
    <w:basedOn w:val="a1"/>
    <w:rsid w:val="004B13F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Тамара Чебыкина</cp:lastModifiedBy>
  <cp:revision>2</cp:revision>
  <dcterms:created xsi:type="dcterms:W3CDTF">2025-04-02T10:49:00Z</dcterms:created>
  <dcterms:modified xsi:type="dcterms:W3CDTF">2025-04-02T10:49:00Z</dcterms:modified>
</cp:coreProperties>
</file>